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47D" w:rsidRPr="00A06C83" w:rsidRDefault="00B61F10" w:rsidP="001D447D">
      <w:pPr>
        <w:ind w:firstLine="0"/>
        <w:jc w:val="center"/>
        <w:rPr>
          <w:b/>
          <w:sz w:val="28"/>
          <w:szCs w:val="28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gerb mini" style="width:39.75pt;height:49.45pt;visibility:visib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">
            <v:imagedata r:id="rId8" o:title="" cropbottom="-66f"/>
            <o:lock v:ext="edit" aspectratio="f"/>
          </v:shape>
        </w:pict>
      </w:r>
    </w:p>
    <w:p w:rsidR="001D447D" w:rsidRPr="00A06C83" w:rsidRDefault="001D447D" w:rsidP="001D447D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 xml:space="preserve">Управление финансов </w:t>
      </w:r>
    </w:p>
    <w:p w:rsidR="001D447D" w:rsidRPr="00A06C83" w:rsidRDefault="001D447D" w:rsidP="001D447D">
      <w:pPr>
        <w:ind w:firstLine="0"/>
        <w:jc w:val="center"/>
        <w:rPr>
          <w:b/>
          <w:sz w:val="28"/>
          <w:szCs w:val="28"/>
        </w:rPr>
      </w:pPr>
      <w:r w:rsidRPr="00A06C83">
        <w:rPr>
          <w:b/>
          <w:sz w:val="28"/>
          <w:szCs w:val="28"/>
        </w:rPr>
        <w:t>Администрации муниципального района «Заполярный район»</w:t>
      </w:r>
    </w:p>
    <w:p w:rsidR="001D447D" w:rsidRPr="00A06C83" w:rsidRDefault="001D447D" w:rsidP="001D447D">
      <w:pPr>
        <w:spacing w:before="200"/>
        <w:ind w:firstLine="0"/>
        <w:jc w:val="center"/>
        <w:rPr>
          <w:b/>
          <w:spacing w:val="56"/>
          <w:sz w:val="28"/>
          <w:szCs w:val="28"/>
        </w:rPr>
      </w:pPr>
      <w:r w:rsidRPr="00A06C83">
        <w:rPr>
          <w:b/>
          <w:spacing w:val="56"/>
          <w:sz w:val="28"/>
          <w:szCs w:val="28"/>
        </w:rPr>
        <w:t>ПРИКАЗ</w:t>
      </w:r>
    </w:p>
    <w:p w:rsidR="001D447D" w:rsidRPr="00A06C83" w:rsidRDefault="001D447D" w:rsidP="001D447D">
      <w:pPr>
        <w:spacing w:after="120"/>
        <w:jc w:val="center"/>
        <w:rPr>
          <w:sz w:val="28"/>
          <w:szCs w:val="28"/>
        </w:rPr>
      </w:pPr>
    </w:p>
    <w:tbl>
      <w:tblPr>
        <w:tblW w:w="9314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534"/>
        <w:gridCol w:w="1134"/>
        <w:gridCol w:w="872"/>
        <w:gridCol w:w="4506"/>
      </w:tblGrid>
      <w:tr w:rsidR="00BD77A0" w:rsidRPr="00BD77A0" w:rsidTr="00BD77A0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1D447D" w:rsidRPr="00BD77A0" w:rsidRDefault="001D447D" w:rsidP="008B3A1C">
            <w:pPr>
              <w:ind w:firstLine="0"/>
              <w:rPr>
                <w:b/>
                <w:sz w:val="28"/>
                <w:szCs w:val="28"/>
              </w:rPr>
            </w:pPr>
            <w:r w:rsidRPr="00BD77A0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7D" w:rsidRPr="00BD77A0" w:rsidRDefault="001D447D" w:rsidP="008B3A1C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BD77A0">
              <w:rPr>
                <w:b/>
                <w:sz w:val="28"/>
                <w:szCs w:val="28"/>
              </w:rPr>
              <w:t>25.12.2020</w:t>
            </w:r>
          </w:p>
        </w:tc>
        <w:tc>
          <w:tcPr>
            <w:tcW w:w="534" w:type="dxa"/>
            <w:tcBorders>
              <w:top w:val="nil"/>
              <w:left w:val="nil"/>
              <w:right w:val="nil"/>
            </w:tcBorders>
          </w:tcPr>
          <w:p w:rsidR="001D447D" w:rsidRPr="00BD77A0" w:rsidRDefault="001D447D" w:rsidP="008B3A1C">
            <w:pPr>
              <w:spacing w:line="240" w:lineRule="auto"/>
              <w:ind w:firstLine="0"/>
              <w:rPr>
                <w:b/>
                <w:sz w:val="28"/>
                <w:szCs w:val="28"/>
              </w:rPr>
            </w:pPr>
            <w:r w:rsidRPr="00BD77A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447D" w:rsidRPr="00BD77A0" w:rsidRDefault="00BD77A0" w:rsidP="00BD77A0">
            <w:pPr>
              <w:spacing w:line="240" w:lineRule="auto"/>
              <w:ind w:hanging="40"/>
              <w:jc w:val="left"/>
              <w:rPr>
                <w:b/>
                <w:sz w:val="28"/>
                <w:szCs w:val="28"/>
              </w:rPr>
            </w:pPr>
            <w:r w:rsidRPr="00BD77A0">
              <w:rPr>
                <w:b/>
                <w:sz w:val="28"/>
                <w:szCs w:val="28"/>
              </w:rPr>
              <w:t>38-вфк</w:t>
            </w:r>
          </w:p>
        </w:tc>
        <w:tc>
          <w:tcPr>
            <w:tcW w:w="5378" w:type="dxa"/>
            <w:gridSpan w:val="2"/>
          </w:tcPr>
          <w:p w:rsidR="001D447D" w:rsidRPr="00BD77A0" w:rsidRDefault="001D447D" w:rsidP="008B3A1C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BD77A0" w:rsidRPr="00BD77A0" w:rsidTr="00BD77A0">
        <w:tc>
          <w:tcPr>
            <w:tcW w:w="3936" w:type="dxa"/>
            <w:gridSpan w:val="4"/>
            <w:tcBorders>
              <w:left w:val="nil"/>
              <w:bottom w:val="nil"/>
              <w:right w:val="nil"/>
            </w:tcBorders>
          </w:tcPr>
          <w:p w:rsidR="001D447D" w:rsidRPr="00BD77A0" w:rsidRDefault="001D447D" w:rsidP="008B3A1C">
            <w:pPr>
              <w:spacing w:after="480"/>
              <w:ind w:firstLine="0"/>
              <w:jc w:val="center"/>
              <w:rPr>
                <w:sz w:val="20"/>
              </w:rPr>
            </w:pPr>
            <w:r w:rsidRPr="00BD77A0">
              <w:rPr>
                <w:sz w:val="20"/>
              </w:rPr>
              <w:t>п. Искателей</w:t>
            </w:r>
          </w:p>
        </w:tc>
        <w:tc>
          <w:tcPr>
            <w:tcW w:w="5378" w:type="dxa"/>
            <w:gridSpan w:val="2"/>
          </w:tcPr>
          <w:p w:rsidR="001D447D" w:rsidRPr="00BD77A0" w:rsidRDefault="001D447D" w:rsidP="008B3A1C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BD77A0" w:rsidRPr="00BD77A0" w:rsidTr="00BD77A0">
        <w:trPr>
          <w:gridAfter w:val="1"/>
          <w:wAfter w:w="4506" w:type="dxa"/>
        </w:trPr>
        <w:tc>
          <w:tcPr>
            <w:tcW w:w="4808" w:type="dxa"/>
            <w:gridSpan w:val="5"/>
          </w:tcPr>
          <w:p w:rsidR="001D447D" w:rsidRPr="00BD77A0" w:rsidRDefault="001D447D" w:rsidP="001D447D">
            <w:pPr>
              <w:rPr>
                <w:sz w:val="22"/>
                <w:szCs w:val="22"/>
              </w:rPr>
            </w:pPr>
            <w:r w:rsidRPr="00BD77A0">
              <w:rPr>
                <w:bCs/>
                <w:sz w:val="20"/>
                <w:szCs w:val="20"/>
              </w:rPr>
              <w:t xml:space="preserve">Об утверждении </w:t>
            </w:r>
            <w:r w:rsidRPr="00BD77A0">
              <w:rPr>
                <w:sz w:val="20"/>
                <w:szCs w:val="20"/>
              </w:rPr>
              <w:t>Ведомственного стандарта внутреннего муниципального финансового контроля «Реализация результатов проверок, ревизий и обследований»</w:t>
            </w:r>
            <w:r w:rsidRPr="00BD77A0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1D447D" w:rsidRPr="008D6D95" w:rsidRDefault="001D447D" w:rsidP="001D447D">
      <w:pPr>
        <w:ind w:firstLine="708"/>
        <w:rPr>
          <w:sz w:val="26"/>
          <w:szCs w:val="26"/>
        </w:rPr>
      </w:pP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 xml:space="preserve">В соответствии с пунктом 3 статьи 269.2 Бюджетного кодекса Российской Федерации </w:t>
      </w: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8D6D95">
        <w:rPr>
          <w:rFonts w:ascii="Times New Roman" w:hAnsi="Times New Roman" w:cs="Times New Roman"/>
          <w:sz w:val="26"/>
          <w:szCs w:val="26"/>
        </w:rPr>
        <w:t>ПРИКАЗЫВАЮ:</w:t>
      </w:r>
    </w:p>
    <w:p w:rsidR="001D447D" w:rsidRPr="008D6D95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D447D" w:rsidRPr="00A06C83" w:rsidRDefault="001D447D" w:rsidP="001D447D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8D6D95">
        <w:rPr>
          <w:sz w:val="26"/>
          <w:szCs w:val="26"/>
        </w:rPr>
        <w:t xml:space="preserve">Утвердить Ведомственный стандарт внутреннего муниципального финансового </w:t>
      </w:r>
      <w:r w:rsidRPr="00A06C83">
        <w:rPr>
          <w:sz w:val="26"/>
          <w:szCs w:val="26"/>
        </w:rPr>
        <w:t>контроля «</w:t>
      </w:r>
      <w:r>
        <w:rPr>
          <w:sz w:val="26"/>
          <w:szCs w:val="26"/>
        </w:rPr>
        <w:t>Реализация результатов</w:t>
      </w:r>
      <w:r w:rsidRPr="00464D59">
        <w:rPr>
          <w:sz w:val="26"/>
          <w:szCs w:val="26"/>
        </w:rPr>
        <w:t xml:space="preserve"> проверок, ревизий и обследований</w:t>
      </w:r>
      <w:r w:rsidRPr="00A06C83">
        <w:rPr>
          <w:sz w:val="26"/>
          <w:szCs w:val="26"/>
        </w:rPr>
        <w:t>» согласно приложению к настоящему приказу.</w:t>
      </w:r>
    </w:p>
    <w:p w:rsidR="001D447D" w:rsidRPr="00A06C83" w:rsidRDefault="001D447D" w:rsidP="001D447D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Настоящий приказ вступает в силу со дня его подписания.</w:t>
      </w:r>
    </w:p>
    <w:p w:rsidR="001D447D" w:rsidRPr="00002599" w:rsidRDefault="001D447D" w:rsidP="001D447D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A06C83">
        <w:rPr>
          <w:sz w:val="26"/>
          <w:szCs w:val="26"/>
        </w:rPr>
        <w:t>Контроль за</w:t>
      </w:r>
      <w:r w:rsidRPr="00002599">
        <w:rPr>
          <w:sz w:val="26"/>
          <w:szCs w:val="26"/>
        </w:rPr>
        <w:t xml:space="preserve"> исполнением настоящего приказа возложить на заместителя начальника Управления И.М. Артееву.</w:t>
      </w: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1D447D" w:rsidRPr="00002599" w:rsidTr="008B3A1C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002599" w:rsidRDefault="001D447D" w:rsidP="008B3A1C">
            <w:pPr>
              <w:ind w:firstLine="0"/>
              <w:jc w:val="lef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Начальник Управления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002599" w:rsidRDefault="001D447D" w:rsidP="008B3A1C">
            <w:pPr>
              <w:jc w:val="right"/>
              <w:rPr>
                <w:sz w:val="26"/>
                <w:szCs w:val="26"/>
              </w:rPr>
            </w:pPr>
            <w:r w:rsidRPr="00002599">
              <w:rPr>
                <w:sz w:val="26"/>
                <w:szCs w:val="26"/>
              </w:rPr>
              <w:t>И.А. Таратина</w:t>
            </w:r>
          </w:p>
        </w:tc>
      </w:tr>
    </w:tbl>
    <w:p w:rsidR="001D447D" w:rsidRPr="00362100" w:rsidRDefault="001D447D" w:rsidP="001D447D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F23A6">
        <w:rPr>
          <w:color w:val="002060"/>
          <w:sz w:val="26"/>
          <w:szCs w:val="26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"/>
        <w:gridCol w:w="5760"/>
      </w:tblGrid>
      <w:tr w:rsidR="00362100" w:rsidRPr="00362100" w:rsidTr="008B3A1C">
        <w:trPr>
          <w:trHeight w:val="8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362100" w:rsidRDefault="001D447D" w:rsidP="008B3A1C">
            <w:pPr>
              <w:spacing w:line="240" w:lineRule="auto"/>
              <w:rPr>
                <w:sz w:val="26"/>
                <w:szCs w:val="26"/>
              </w:rPr>
            </w:pPr>
            <w:r w:rsidRPr="00362100">
              <w:br w:type="page"/>
            </w:r>
            <w:r w:rsidRPr="00362100">
              <w:rPr>
                <w:sz w:val="26"/>
                <w:szCs w:val="26"/>
              </w:rPr>
              <w:br w:type="page"/>
            </w:r>
            <w:r w:rsidRPr="00362100">
              <w:rPr>
                <w:sz w:val="26"/>
                <w:szCs w:val="26"/>
              </w:rPr>
              <w:br w:type="page"/>
            </w:r>
            <w:r w:rsidRPr="00362100">
              <w:rPr>
                <w:sz w:val="26"/>
                <w:szCs w:val="26"/>
              </w:rPr>
              <w:br w:type="page"/>
            </w:r>
            <w:r w:rsidRPr="00362100">
              <w:br w:type="page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362100" w:rsidRDefault="001D447D" w:rsidP="008B3A1C">
            <w:pPr>
              <w:spacing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362100" w:rsidRDefault="001D447D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62100">
              <w:rPr>
                <w:sz w:val="26"/>
                <w:szCs w:val="26"/>
              </w:rPr>
              <w:t>Приложение</w:t>
            </w:r>
          </w:p>
          <w:p w:rsidR="001D447D" w:rsidRPr="00362100" w:rsidRDefault="001D447D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62100">
              <w:rPr>
                <w:sz w:val="26"/>
                <w:szCs w:val="26"/>
              </w:rPr>
              <w:t>к приказу Управления финансов Администрации муниципального</w:t>
            </w:r>
          </w:p>
          <w:p w:rsidR="001D447D" w:rsidRPr="00362100" w:rsidRDefault="001D447D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62100">
              <w:rPr>
                <w:sz w:val="26"/>
                <w:szCs w:val="26"/>
              </w:rPr>
              <w:t>района «Заполярный район»</w:t>
            </w:r>
          </w:p>
          <w:p w:rsidR="001D447D" w:rsidRPr="00362100" w:rsidRDefault="001D447D" w:rsidP="00BD77A0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62100">
              <w:rPr>
                <w:sz w:val="26"/>
                <w:szCs w:val="26"/>
              </w:rPr>
              <w:t>от 25 декабря 2020 года № </w:t>
            </w:r>
            <w:r w:rsidR="00BD77A0" w:rsidRPr="00362100">
              <w:rPr>
                <w:sz w:val="26"/>
                <w:szCs w:val="26"/>
              </w:rPr>
              <w:t>38-вфк</w:t>
            </w:r>
          </w:p>
        </w:tc>
      </w:tr>
    </w:tbl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456D49" w:rsidRPr="00DA6764" w:rsidRDefault="00456D49" w:rsidP="0072791A">
      <w:pPr>
        <w:ind w:firstLine="0"/>
        <w:jc w:val="center"/>
        <w:rPr>
          <w:b/>
          <w:sz w:val="26"/>
          <w:szCs w:val="26"/>
        </w:rPr>
      </w:pPr>
    </w:p>
    <w:p w:rsidR="00C368E1" w:rsidRPr="00DA6764" w:rsidRDefault="00AF23A6" w:rsidP="00F77D95">
      <w:pPr>
        <w:ind w:firstLine="0"/>
        <w:jc w:val="center"/>
        <w:rPr>
          <w:b/>
          <w:sz w:val="26"/>
          <w:szCs w:val="26"/>
        </w:rPr>
      </w:pPr>
      <w:r w:rsidRPr="00DA6764">
        <w:rPr>
          <w:b/>
          <w:sz w:val="26"/>
          <w:szCs w:val="26"/>
        </w:rPr>
        <w:t>Ведомственный стандарт внутреннего муниципального финансового контроля</w:t>
      </w:r>
      <w:r w:rsidR="00F77D95" w:rsidRPr="00DA6764">
        <w:rPr>
          <w:b/>
          <w:sz w:val="26"/>
          <w:szCs w:val="26"/>
        </w:rPr>
        <w:t xml:space="preserve"> «</w:t>
      </w:r>
      <w:r w:rsidR="00CA6930">
        <w:rPr>
          <w:b/>
          <w:sz w:val="26"/>
          <w:szCs w:val="26"/>
        </w:rPr>
        <w:t>Реализация результатов</w:t>
      </w:r>
      <w:r w:rsidR="00F77D95" w:rsidRPr="00DA6764">
        <w:rPr>
          <w:b/>
          <w:sz w:val="26"/>
          <w:szCs w:val="26"/>
        </w:rPr>
        <w:t xml:space="preserve"> проверок, ревизий и обследований»</w:t>
      </w:r>
    </w:p>
    <w:p w:rsidR="00F77D95" w:rsidRPr="00DA676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77D95" w:rsidRPr="00DA676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F02DA" w:rsidRPr="00DA6764" w:rsidRDefault="00FF02DA" w:rsidP="00035963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bCs/>
          <w:sz w:val="26"/>
          <w:szCs w:val="26"/>
        </w:rPr>
      </w:pPr>
      <w:r w:rsidRPr="00DA6764">
        <w:rPr>
          <w:b/>
          <w:bCs/>
          <w:sz w:val="26"/>
          <w:szCs w:val="26"/>
        </w:rPr>
        <w:t>Общие положения</w:t>
      </w:r>
    </w:p>
    <w:p w:rsidR="00FF02DA" w:rsidRPr="00DA6764" w:rsidRDefault="00FF02DA" w:rsidP="00FF02DA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</w:p>
    <w:p w:rsidR="009A3F0D" w:rsidRPr="003F7684" w:rsidRDefault="00FF02DA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0" w:name="Par21"/>
      <w:bookmarkEnd w:id="0"/>
      <w:r w:rsidRPr="00DA6764">
        <w:rPr>
          <w:rFonts w:ascii="Times New Roman" w:hAnsi="Times New Roman" w:cs="Times New Roman"/>
          <w:sz w:val="26"/>
          <w:szCs w:val="26"/>
        </w:rPr>
        <w:t>Настоящ</w:t>
      </w:r>
      <w:r w:rsidR="00DA4C73">
        <w:rPr>
          <w:rFonts w:ascii="Times New Roman" w:hAnsi="Times New Roman" w:cs="Times New Roman"/>
          <w:sz w:val="26"/>
          <w:szCs w:val="26"/>
        </w:rPr>
        <w:t>ий</w:t>
      </w:r>
      <w:r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7424F2" w:rsidRPr="00DA6764">
        <w:rPr>
          <w:rFonts w:ascii="Times New Roman" w:hAnsi="Times New Roman" w:cs="Times New Roman"/>
          <w:sz w:val="26"/>
          <w:szCs w:val="26"/>
        </w:rPr>
        <w:t>ведомственный стандарт внутреннего муниципального финансового контроля «</w:t>
      </w:r>
      <w:r w:rsidR="00CA6930">
        <w:rPr>
          <w:rFonts w:ascii="Times New Roman" w:hAnsi="Times New Roman" w:cs="Times New Roman"/>
          <w:sz w:val="26"/>
          <w:szCs w:val="26"/>
        </w:rPr>
        <w:t>Реализация результатов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проверок, ревизий и обследований»</w:t>
      </w:r>
      <w:r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DA6764">
        <w:rPr>
          <w:rFonts w:ascii="Times New Roman" w:hAnsi="Times New Roman" w:cs="Times New Roman"/>
          <w:sz w:val="26"/>
          <w:szCs w:val="26"/>
        </w:rPr>
        <w:t xml:space="preserve">(далее – Стандарт) </w:t>
      </w:r>
      <w:r w:rsidR="00E12A11" w:rsidRPr="00DA676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B43471" w:rsidRPr="00DA6764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424F2" w:rsidRPr="00DA6764">
        <w:rPr>
          <w:rFonts w:ascii="Times New Roman" w:hAnsi="Times New Roman" w:cs="Times New Roman"/>
          <w:sz w:val="26"/>
          <w:szCs w:val="26"/>
        </w:rPr>
        <w:t>3</w:t>
      </w:r>
      <w:r w:rsidR="00B43471" w:rsidRPr="00DA676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7424F2" w:rsidRPr="00DA6764">
        <w:rPr>
          <w:rFonts w:ascii="Times New Roman" w:hAnsi="Times New Roman" w:cs="Times New Roman"/>
          <w:sz w:val="26"/>
          <w:szCs w:val="26"/>
        </w:rPr>
        <w:t>269</w:t>
      </w:r>
      <w:r w:rsidR="00C542CE" w:rsidRPr="00DA6764">
        <w:rPr>
          <w:rFonts w:ascii="Times New Roman" w:hAnsi="Times New Roman" w:cs="Times New Roman"/>
          <w:sz w:val="26"/>
          <w:szCs w:val="26"/>
        </w:rPr>
        <w:t>.2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B43471" w:rsidRPr="00DA6764">
        <w:rPr>
          <w:rFonts w:ascii="Times New Roman" w:hAnsi="Times New Roman" w:cs="Times New Roman"/>
          <w:sz w:val="26"/>
          <w:szCs w:val="26"/>
        </w:rPr>
        <w:t>Бюджетно</w:t>
      </w:r>
      <w:r w:rsidR="00C542CE" w:rsidRPr="00DA6764">
        <w:rPr>
          <w:rFonts w:ascii="Times New Roman" w:hAnsi="Times New Roman" w:cs="Times New Roman"/>
          <w:sz w:val="26"/>
          <w:szCs w:val="26"/>
        </w:rPr>
        <w:t>г</w:t>
      </w:r>
      <w:r w:rsidR="00A1151D" w:rsidRPr="00DA6764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(далее – БК РФ), </w:t>
      </w:r>
      <w:r w:rsidR="007424F2" w:rsidRPr="00DA6764">
        <w:rPr>
          <w:rFonts w:ascii="Times New Roman" w:hAnsi="Times New Roman" w:cs="Times New Roman"/>
          <w:sz w:val="26"/>
          <w:szCs w:val="26"/>
        </w:rPr>
        <w:t>Федеральным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7424F2" w:rsidRPr="00DA6764">
        <w:rPr>
          <w:rFonts w:ascii="Times New Roman" w:hAnsi="Times New Roman" w:cs="Times New Roman"/>
          <w:sz w:val="26"/>
          <w:szCs w:val="26"/>
        </w:rPr>
        <w:t>ом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внутреннего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государственного (муниципального)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="007424F2" w:rsidRPr="00DA6764">
        <w:rPr>
          <w:rFonts w:ascii="Times New Roman" w:hAnsi="Times New Roman" w:cs="Times New Roman"/>
          <w:sz w:val="26"/>
          <w:szCs w:val="26"/>
        </w:rPr>
        <w:t>контроля «</w:t>
      </w:r>
      <w:r w:rsidR="00CA6930">
        <w:rPr>
          <w:rFonts w:ascii="Times New Roman" w:hAnsi="Times New Roman" w:cs="Times New Roman"/>
          <w:sz w:val="26"/>
          <w:szCs w:val="26"/>
        </w:rPr>
        <w:t>Реализация результатов</w:t>
      </w:r>
      <w:r w:rsidR="0046084F" w:rsidRPr="00DA6764">
        <w:rPr>
          <w:rFonts w:ascii="Times New Roman" w:hAnsi="Times New Roman" w:cs="Times New Roman"/>
          <w:sz w:val="26"/>
          <w:szCs w:val="26"/>
        </w:rPr>
        <w:t xml:space="preserve"> проверок, ревизий и обследований</w:t>
      </w:r>
      <w:r w:rsidR="007424F2" w:rsidRPr="00DA6764">
        <w:rPr>
          <w:rFonts w:ascii="Times New Roman" w:hAnsi="Times New Roman" w:cs="Times New Roman"/>
          <w:sz w:val="26"/>
          <w:szCs w:val="26"/>
        </w:rPr>
        <w:t>»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7424F2" w:rsidRPr="00DA6764">
        <w:rPr>
          <w:rFonts w:ascii="Times New Roman" w:hAnsi="Times New Roman" w:cs="Times New Roman"/>
          <w:sz w:val="26"/>
          <w:szCs w:val="26"/>
        </w:rPr>
        <w:t>постано</w:t>
      </w:r>
      <w:r w:rsidR="007424F2" w:rsidRPr="008877A5">
        <w:rPr>
          <w:rFonts w:ascii="Times New Roman" w:hAnsi="Times New Roman" w:cs="Times New Roman"/>
          <w:sz w:val="26"/>
          <w:szCs w:val="26"/>
        </w:rPr>
        <w:t xml:space="preserve">влением Правительства РФ от </w:t>
      </w:r>
      <w:r w:rsidR="00CA6930">
        <w:rPr>
          <w:rFonts w:ascii="Times New Roman" w:hAnsi="Times New Roman" w:cs="Times New Roman"/>
          <w:sz w:val="26"/>
          <w:szCs w:val="26"/>
        </w:rPr>
        <w:t>23</w:t>
      </w:r>
      <w:r w:rsidR="007424F2" w:rsidRPr="008877A5">
        <w:rPr>
          <w:rFonts w:ascii="Times New Roman" w:hAnsi="Times New Roman" w:cs="Times New Roman"/>
          <w:sz w:val="26"/>
          <w:szCs w:val="26"/>
        </w:rPr>
        <w:t>.0</w:t>
      </w:r>
      <w:r w:rsidR="00CA6930">
        <w:rPr>
          <w:rFonts w:ascii="Times New Roman" w:hAnsi="Times New Roman" w:cs="Times New Roman"/>
          <w:sz w:val="26"/>
          <w:szCs w:val="26"/>
        </w:rPr>
        <w:t>7</w:t>
      </w:r>
      <w:r w:rsidR="007424F2" w:rsidRPr="008877A5">
        <w:rPr>
          <w:rFonts w:ascii="Times New Roman" w:hAnsi="Times New Roman" w:cs="Times New Roman"/>
          <w:sz w:val="26"/>
          <w:szCs w:val="26"/>
        </w:rPr>
        <w:t>.2020 № </w:t>
      </w:r>
      <w:r w:rsidR="0046084F">
        <w:rPr>
          <w:rFonts w:ascii="Times New Roman" w:hAnsi="Times New Roman" w:cs="Times New Roman"/>
          <w:sz w:val="26"/>
          <w:szCs w:val="26"/>
        </w:rPr>
        <w:t>1</w:t>
      </w:r>
      <w:r w:rsidR="00CA6930">
        <w:rPr>
          <w:rFonts w:ascii="Times New Roman" w:hAnsi="Times New Roman" w:cs="Times New Roman"/>
          <w:sz w:val="26"/>
          <w:szCs w:val="26"/>
        </w:rPr>
        <w:t>095</w:t>
      </w:r>
      <w:r w:rsidR="009A3F0D" w:rsidRPr="008877A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424F2" w:rsidRPr="008877A5">
        <w:rPr>
          <w:rFonts w:ascii="Times New Roman" w:hAnsi="Times New Roman" w:cs="Times New Roman"/>
          <w:sz w:val="26"/>
          <w:szCs w:val="26"/>
        </w:rPr>
        <w:t>Федеральный стандарт № </w:t>
      </w:r>
      <w:r w:rsidR="0046084F">
        <w:rPr>
          <w:rFonts w:ascii="Times New Roman" w:hAnsi="Times New Roman" w:cs="Times New Roman"/>
          <w:sz w:val="26"/>
          <w:szCs w:val="26"/>
        </w:rPr>
        <w:t>1</w:t>
      </w:r>
      <w:r w:rsidR="00CA6930">
        <w:rPr>
          <w:rFonts w:ascii="Times New Roman" w:hAnsi="Times New Roman" w:cs="Times New Roman"/>
          <w:sz w:val="26"/>
          <w:szCs w:val="26"/>
        </w:rPr>
        <w:t>09</w:t>
      </w:r>
      <w:r w:rsidR="0046084F">
        <w:rPr>
          <w:rFonts w:ascii="Times New Roman" w:hAnsi="Times New Roman" w:cs="Times New Roman"/>
          <w:sz w:val="26"/>
          <w:szCs w:val="26"/>
        </w:rPr>
        <w:t>5</w:t>
      </w:r>
      <w:r w:rsidR="007424F2" w:rsidRPr="008877A5">
        <w:rPr>
          <w:rFonts w:ascii="Times New Roman" w:hAnsi="Times New Roman" w:cs="Times New Roman"/>
          <w:sz w:val="26"/>
          <w:szCs w:val="26"/>
        </w:rPr>
        <w:t>)</w:t>
      </w:r>
      <w:r w:rsidR="009A3F0D" w:rsidRPr="008877A5">
        <w:rPr>
          <w:rFonts w:ascii="Times New Roman" w:hAnsi="Times New Roman" w:cs="Times New Roman"/>
          <w:sz w:val="26"/>
          <w:szCs w:val="26"/>
        </w:rPr>
        <w:t>,</w:t>
      </w:r>
      <w:r w:rsidR="00302C96" w:rsidRPr="008877A5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8877A5">
        <w:rPr>
          <w:rFonts w:ascii="Times New Roman" w:hAnsi="Times New Roman" w:cs="Times New Roman"/>
          <w:sz w:val="26"/>
          <w:szCs w:val="26"/>
        </w:rPr>
        <w:t xml:space="preserve">и применяется </w:t>
      </w:r>
      <w:r w:rsidR="009A3F0D" w:rsidRPr="003F7684">
        <w:rPr>
          <w:rFonts w:ascii="Times New Roman" w:hAnsi="Times New Roman" w:cs="Times New Roman"/>
          <w:sz w:val="26"/>
          <w:szCs w:val="26"/>
        </w:rPr>
        <w:t xml:space="preserve">при организации и осуществлении внутреннего </w:t>
      </w:r>
      <w:r w:rsidR="007424F2" w:rsidRPr="003F7684">
        <w:rPr>
          <w:rFonts w:ascii="Times New Roman" w:hAnsi="Times New Roman" w:cs="Times New Roman"/>
          <w:sz w:val="26"/>
          <w:szCs w:val="26"/>
        </w:rPr>
        <w:t>муниципального ф</w:t>
      </w:r>
      <w:r w:rsidR="009A3F0D" w:rsidRPr="003F7684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7424F2" w:rsidRPr="003F7684">
        <w:rPr>
          <w:rFonts w:ascii="Times New Roman" w:hAnsi="Times New Roman" w:cs="Times New Roman"/>
          <w:sz w:val="26"/>
          <w:szCs w:val="26"/>
        </w:rPr>
        <w:t>контроля</w:t>
      </w:r>
      <w:r w:rsidR="009A3F0D" w:rsidRPr="003F7684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DA6764" w:rsidRPr="003F7684">
        <w:rPr>
          <w:rFonts w:ascii="Times New Roman" w:hAnsi="Times New Roman" w:cs="Times New Roman"/>
          <w:sz w:val="26"/>
          <w:szCs w:val="26"/>
        </w:rPr>
        <w:t>ем</w:t>
      </w:r>
      <w:r w:rsidR="009A3F0D" w:rsidRPr="003F7684">
        <w:rPr>
          <w:rFonts w:ascii="Times New Roman" w:hAnsi="Times New Roman" w:cs="Times New Roman"/>
          <w:sz w:val="26"/>
          <w:szCs w:val="26"/>
        </w:rPr>
        <w:t xml:space="preserve"> финансов Администрации </w:t>
      </w:r>
      <w:r w:rsidR="008A2A27" w:rsidRPr="003F7684">
        <w:rPr>
          <w:rFonts w:ascii="Times New Roman" w:hAnsi="Times New Roman" w:cs="Times New Roman"/>
          <w:sz w:val="26"/>
          <w:szCs w:val="26"/>
        </w:rPr>
        <w:t>муниципального района «</w:t>
      </w:r>
      <w:r w:rsidR="009A3F0D" w:rsidRPr="003F7684">
        <w:rPr>
          <w:rFonts w:ascii="Times New Roman" w:hAnsi="Times New Roman" w:cs="Times New Roman"/>
          <w:sz w:val="26"/>
          <w:szCs w:val="26"/>
        </w:rPr>
        <w:t>Заполярн</w:t>
      </w:r>
      <w:r w:rsidR="008A2A27" w:rsidRPr="003F7684">
        <w:rPr>
          <w:rFonts w:ascii="Times New Roman" w:hAnsi="Times New Roman" w:cs="Times New Roman"/>
          <w:sz w:val="26"/>
          <w:szCs w:val="26"/>
        </w:rPr>
        <w:t>ый</w:t>
      </w:r>
      <w:r w:rsidR="009A3F0D" w:rsidRPr="003F768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8A2A27" w:rsidRPr="003F7684">
        <w:rPr>
          <w:rFonts w:ascii="Times New Roman" w:hAnsi="Times New Roman" w:cs="Times New Roman"/>
          <w:sz w:val="26"/>
          <w:szCs w:val="26"/>
        </w:rPr>
        <w:t>»</w:t>
      </w:r>
      <w:r w:rsidR="009A3F0D" w:rsidRPr="003F7684">
        <w:rPr>
          <w:rFonts w:ascii="Times New Roman" w:hAnsi="Times New Roman" w:cs="Times New Roman"/>
          <w:sz w:val="26"/>
          <w:szCs w:val="26"/>
        </w:rPr>
        <w:t xml:space="preserve"> (далее – Управление</w:t>
      </w:r>
      <w:r w:rsidR="001F4408" w:rsidRPr="003F7684">
        <w:rPr>
          <w:rFonts w:ascii="Times New Roman" w:hAnsi="Times New Roman" w:cs="Times New Roman"/>
          <w:sz w:val="26"/>
          <w:szCs w:val="26"/>
        </w:rPr>
        <w:t xml:space="preserve"> финансов</w:t>
      </w:r>
      <w:r w:rsidR="009A3F0D" w:rsidRPr="003F7684">
        <w:rPr>
          <w:rFonts w:ascii="Times New Roman" w:hAnsi="Times New Roman" w:cs="Times New Roman"/>
          <w:sz w:val="26"/>
          <w:szCs w:val="26"/>
        </w:rPr>
        <w:t>).</w:t>
      </w:r>
    </w:p>
    <w:p w:rsidR="005F57D0" w:rsidRPr="00094802" w:rsidRDefault="00CE1DA7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Реализация результатов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385D94" w:rsidRPr="00094802">
        <w:rPr>
          <w:rFonts w:ascii="Times New Roman" w:hAnsi="Times New Roman" w:cs="Times New Roman"/>
          <w:sz w:val="26"/>
          <w:szCs w:val="26"/>
        </w:rPr>
        <w:t>ого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5F57D0" w:rsidRPr="00094802">
        <w:rPr>
          <w:rFonts w:ascii="Times New Roman" w:hAnsi="Times New Roman" w:cs="Times New Roman"/>
          <w:sz w:val="26"/>
          <w:szCs w:val="26"/>
        </w:rPr>
        <w:t>осуществляется в соответствии с Федеральн</w:t>
      </w:r>
      <w:r w:rsidR="00094802" w:rsidRPr="00094802">
        <w:rPr>
          <w:rFonts w:ascii="Times New Roman" w:hAnsi="Times New Roman" w:cs="Times New Roman"/>
          <w:sz w:val="26"/>
          <w:szCs w:val="26"/>
        </w:rPr>
        <w:t>ым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094802" w:rsidRPr="00094802">
        <w:rPr>
          <w:rFonts w:ascii="Times New Roman" w:hAnsi="Times New Roman" w:cs="Times New Roman"/>
          <w:sz w:val="26"/>
          <w:szCs w:val="26"/>
        </w:rPr>
        <w:t>ом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>1095</w:t>
      </w:r>
      <w:r w:rsidR="005F57D0" w:rsidRPr="00094802">
        <w:rPr>
          <w:rFonts w:ascii="Times New Roman" w:hAnsi="Times New Roman" w:cs="Times New Roman"/>
          <w:sz w:val="26"/>
          <w:szCs w:val="26"/>
        </w:rPr>
        <w:t>.</w:t>
      </w:r>
    </w:p>
    <w:p w:rsidR="005A063B" w:rsidRPr="00EA3FD3" w:rsidRDefault="00DA6764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A3FD3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094802" w:rsidRPr="00EA3FD3">
        <w:rPr>
          <w:rFonts w:ascii="Times New Roman" w:hAnsi="Times New Roman" w:cs="Times New Roman"/>
          <w:sz w:val="26"/>
          <w:szCs w:val="26"/>
        </w:rPr>
        <w:t>С</w:t>
      </w:r>
      <w:r w:rsidRPr="00EA3FD3">
        <w:rPr>
          <w:rFonts w:ascii="Times New Roman" w:hAnsi="Times New Roman" w:cs="Times New Roman"/>
          <w:sz w:val="26"/>
          <w:szCs w:val="26"/>
        </w:rPr>
        <w:t>тандарт</w:t>
      </w:r>
      <w:r w:rsidR="00302C96" w:rsidRPr="00EA3FD3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EA3FD3">
        <w:rPr>
          <w:rFonts w:ascii="Times New Roman" w:hAnsi="Times New Roman" w:cs="Times New Roman"/>
          <w:sz w:val="26"/>
          <w:szCs w:val="26"/>
        </w:rPr>
        <w:t>устанавливает</w:t>
      </w:r>
      <w:r w:rsidR="00A1151D" w:rsidRPr="00EA3FD3">
        <w:rPr>
          <w:rFonts w:ascii="Times New Roman" w:hAnsi="Times New Roman" w:cs="Times New Roman"/>
          <w:sz w:val="26"/>
          <w:szCs w:val="26"/>
        </w:rPr>
        <w:t>:</w:t>
      </w:r>
    </w:p>
    <w:p w:rsidR="00385D94" w:rsidRPr="00EA3FD3" w:rsidRDefault="00CE1DA7" w:rsidP="00385D9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EA3FD3">
        <w:rPr>
          <w:sz w:val="26"/>
          <w:szCs w:val="26"/>
        </w:rPr>
        <w:t>порядок рассмотрения акта, заключения и иных материалов контрольного мероприятия начальником Управления финансов;</w:t>
      </w:r>
    </w:p>
    <w:p w:rsidR="00CA61AC" w:rsidRPr="00EA3FD3" w:rsidRDefault="00EA3FD3" w:rsidP="00385D9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EA3FD3">
        <w:rPr>
          <w:sz w:val="26"/>
          <w:szCs w:val="26"/>
        </w:rPr>
        <w:t>порядок контроля реализации результатов контрольного мероприятия.</w:t>
      </w:r>
    </w:p>
    <w:p w:rsidR="00F717F9" w:rsidRPr="00F717F9" w:rsidRDefault="00873FAC" w:rsidP="00F717F9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A3FD3"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5355CF" w:rsidRPr="00EA3FD3">
        <w:rPr>
          <w:rFonts w:ascii="Times New Roman" w:hAnsi="Times New Roman" w:cs="Times New Roman"/>
          <w:sz w:val="26"/>
          <w:szCs w:val="26"/>
        </w:rPr>
        <w:t>Стандарте</w:t>
      </w:r>
      <w:r w:rsidRPr="00EA3FD3">
        <w:rPr>
          <w:rFonts w:ascii="Times New Roman" w:hAnsi="Times New Roman" w:cs="Times New Roman"/>
          <w:sz w:val="26"/>
          <w:szCs w:val="26"/>
        </w:rPr>
        <w:t xml:space="preserve"> применяются термины</w:t>
      </w:r>
      <w:r w:rsidR="005355CF" w:rsidRPr="00EA3FD3">
        <w:rPr>
          <w:rFonts w:ascii="Times New Roman" w:hAnsi="Times New Roman" w:cs="Times New Roman"/>
          <w:sz w:val="26"/>
          <w:szCs w:val="26"/>
        </w:rPr>
        <w:t xml:space="preserve"> и понятия</w:t>
      </w:r>
      <w:r w:rsidRPr="00EA3FD3">
        <w:rPr>
          <w:rFonts w:ascii="Times New Roman" w:hAnsi="Times New Roman" w:cs="Times New Roman"/>
          <w:sz w:val="26"/>
          <w:szCs w:val="26"/>
        </w:rPr>
        <w:t xml:space="preserve"> в значениях, </w:t>
      </w:r>
      <w:r w:rsidRPr="005355CF">
        <w:rPr>
          <w:rFonts w:ascii="Times New Roman" w:hAnsi="Times New Roman" w:cs="Times New Roman"/>
          <w:sz w:val="26"/>
          <w:szCs w:val="26"/>
        </w:rPr>
        <w:t>определенных</w:t>
      </w:r>
      <w:r w:rsidR="005355CF" w:rsidRPr="005355CF">
        <w:rPr>
          <w:rFonts w:ascii="Times New Roman" w:hAnsi="Times New Roman" w:cs="Times New Roman"/>
          <w:sz w:val="26"/>
          <w:szCs w:val="26"/>
        </w:rPr>
        <w:t xml:space="preserve"> БК РФ и Ф</w:t>
      </w:r>
      <w:r w:rsidRPr="005355CF">
        <w:rPr>
          <w:rFonts w:ascii="Times New Roman" w:hAnsi="Times New Roman" w:cs="Times New Roman"/>
          <w:sz w:val="26"/>
          <w:szCs w:val="26"/>
        </w:rPr>
        <w:t xml:space="preserve">едеральным стандартом </w:t>
      </w:r>
      <w:r w:rsidR="005355CF" w:rsidRPr="005355CF">
        <w:rPr>
          <w:rFonts w:ascii="Times New Roman" w:hAnsi="Times New Roman" w:cs="Times New Roman"/>
          <w:sz w:val="26"/>
          <w:szCs w:val="26"/>
        </w:rPr>
        <w:t>№ </w:t>
      </w:r>
      <w:r w:rsidR="0046084F">
        <w:rPr>
          <w:rFonts w:ascii="Times New Roman" w:hAnsi="Times New Roman" w:cs="Times New Roman"/>
          <w:sz w:val="26"/>
          <w:szCs w:val="26"/>
        </w:rPr>
        <w:t>1</w:t>
      </w:r>
      <w:r w:rsidR="00CE1DA7">
        <w:rPr>
          <w:rFonts w:ascii="Times New Roman" w:hAnsi="Times New Roman" w:cs="Times New Roman"/>
          <w:sz w:val="26"/>
          <w:szCs w:val="26"/>
        </w:rPr>
        <w:t>095</w:t>
      </w:r>
      <w:r w:rsidRPr="005355CF">
        <w:rPr>
          <w:rFonts w:ascii="Times New Roman" w:hAnsi="Times New Roman" w:cs="Times New Roman"/>
          <w:sz w:val="26"/>
          <w:szCs w:val="26"/>
        </w:rPr>
        <w:t>.</w:t>
      </w:r>
    </w:p>
    <w:p w:rsidR="001F4408" w:rsidRPr="005F57D0" w:rsidRDefault="001F4408" w:rsidP="001F4408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b/>
          <w:sz w:val="26"/>
          <w:szCs w:val="26"/>
        </w:rPr>
      </w:pPr>
    </w:p>
    <w:p w:rsidR="00322983" w:rsidRPr="008A278E" w:rsidRDefault="00CE1DA7" w:rsidP="00035963">
      <w:pPr>
        <w:pStyle w:val="ab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Рассмотрение акта, заключения и иных материалов контрольного мероприятия</w:t>
      </w:r>
    </w:p>
    <w:p w:rsidR="00C368E1" w:rsidRPr="008A278E" w:rsidRDefault="00C368E1" w:rsidP="00550C4D">
      <w:pPr>
        <w:ind w:left="360" w:firstLine="0"/>
        <w:rPr>
          <w:sz w:val="26"/>
          <w:szCs w:val="26"/>
        </w:rPr>
      </w:pPr>
    </w:p>
    <w:p w:rsidR="00FA2A5B" w:rsidRPr="00FA2A5B" w:rsidRDefault="00FA2A5B" w:rsidP="00FA2A5B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A2A5B">
        <w:rPr>
          <w:rFonts w:ascii="Times New Roman" w:hAnsi="Times New Roman" w:cs="Times New Roman"/>
          <w:sz w:val="26"/>
          <w:szCs w:val="26"/>
        </w:rPr>
        <w:t>Акт, заключение и иные материалы контрольного мероприятия подлежат рассмотрению начальником Управления финансов в срок, установленный пунктом 6 Федерального стандарта № 1095.</w:t>
      </w:r>
    </w:p>
    <w:p w:rsidR="006419DA" w:rsidRDefault="003C2D3E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 xml:space="preserve">Руководитель проверочной (ревизионной) группы или уполномоченное на проведение контрольного мероприятия должностного лица (далее – руководитель контрольного мероприятия) направляет на рассмотрение начальнику Управления финансов </w:t>
      </w:r>
      <w:r w:rsidR="00FA2A5B">
        <w:rPr>
          <w:rFonts w:ascii="Times New Roman" w:hAnsi="Times New Roman" w:cs="Times New Roman"/>
          <w:sz w:val="26"/>
          <w:szCs w:val="26"/>
        </w:rPr>
        <w:t>информацию об основных итогах контрольного мероприятия</w:t>
      </w:r>
      <w:r w:rsidRPr="00DE1820">
        <w:rPr>
          <w:rFonts w:ascii="Times New Roman" w:hAnsi="Times New Roman" w:cs="Times New Roman"/>
          <w:sz w:val="26"/>
          <w:szCs w:val="26"/>
        </w:rPr>
        <w:t xml:space="preserve"> с приложен</w:t>
      </w:r>
      <w:r w:rsidR="006419DA">
        <w:rPr>
          <w:rFonts w:ascii="Times New Roman" w:hAnsi="Times New Roman" w:cs="Times New Roman"/>
          <w:sz w:val="26"/>
          <w:szCs w:val="26"/>
        </w:rPr>
        <w:t xml:space="preserve">ием акта, заключения и </w:t>
      </w:r>
      <w:r w:rsidRPr="00DE1820">
        <w:rPr>
          <w:rFonts w:ascii="Times New Roman" w:hAnsi="Times New Roman" w:cs="Times New Roman"/>
          <w:sz w:val="26"/>
          <w:szCs w:val="26"/>
        </w:rPr>
        <w:t>иных материалов контрольного мероприятия</w:t>
      </w:r>
      <w:r w:rsidR="006419DA">
        <w:rPr>
          <w:rFonts w:ascii="Times New Roman" w:hAnsi="Times New Roman" w:cs="Times New Roman"/>
          <w:sz w:val="26"/>
          <w:szCs w:val="26"/>
        </w:rPr>
        <w:t>.</w:t>
      </w:r>
    </w:p>
    <w:p w:rsidR="006419DA" w:rsidRPr="006419DA" w:rsidRDefault="006419DA" w:rsidP="006419DA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Кроме того, к информации об основных итогах контрольного мероприятия прилагаются</w:t>
      </w:r>
      <w:r w:rsidR="00FA2A5B" w:rsidRPr="006419DA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6419DA">
        <w:rPr>
          <w:rFonts w:ascii="Times New Roman" w:hAnsi="Times New Roman" w:cs="Times New Roman"/>
          <w:sz w:val="26"/>
          <w:szCs w:val="26"/>
        </w:rPr>
        <w:t>ы</w:t>
      </w:r>
      <w:r w:rsidR="00FA2A5B" w:rsidRPr="006419DA">
        <w:rPr>
          <w:rFonts w:ascii="Times New Roman" w:hAnsi="Times New Roman" w:cs="Times New Roman"/>
          <w:sz w:val="26"/>
          <w:szCs w:val="26"/>
        </w:rPr>
        <w:t xml:space="preserve"> документов, оформляемых по результатам принятия решения начальником Управления </w:t>
      </w:r>
      <w:r w:rsidRPr="006419DA">
        <w:rPr>
          <w:rFonts w:ascii="Times New Roman" w:hAnsi="Times New Roman" w:cs="Times New Roman"/>
          <w:sz w:val="26"/>
          <w:szCs w:val="26"/>
        </w:rPr>
        <w:t>финансов:</w:t>
      </w:r>
    </w:p>
    <w:p w:rsidR="006419DA" w:rsidRPr="006419DA" w:rsidRDefault="006419DA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lastRenderedPageBreak/>
        <w:t>проект представления (предписания);</w:t>
      </w:r>
    </w:p>
    <w:p w:rsidR="006419DA" w:rsidRPr="003F7684" w:rsidRDefault="006419DA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 xml:space="preserve">проект письма о направлении информации в правоохранительные органы, </w:t>
      </w:r>
      <w:r w:rsidRPr="003F7684">
        <w:rPr>
          <w:rFonts w:ascii="Times New Roman" w:hAnsi="Times New Roman" w:cs="Times New Roman"/>
          <w:sz w:val="26"/>
          <w:szCs w:val="26"/>
        </w:rPr>
        <w:t>органы прокуратуры и иные государственные;</w:t>
      </w:r>
    </w:p>
    <w:p w:rsidR="006419DA" w:rsidRPr="003F7684" w:rsidRDefault="006419DA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проект приказа о назначении внеплановой выездной проверки (ревизии).</w:t>
      </w:r>
    </w:p>
    <w:p w:rsidR="00E67072" w:rsidRPr="00DE1820" w:rsidRDefault="00FA2A5B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Информация об основных итогах контрольного мероприятия</w:t>
      </w:r>
      <w:r w:rsidR="00E67072" w:rsidRPr="003F7684">
        <w:rPr>
          <w:rFonts w:ascii="Times New Roman" w:hAnsi="Times New Roman" w:cs="Times New Roman"/>
          <w:sz w:val="26"/>
          <w:szCs w:val="26"/>
        </w:rPr>
        <w:t>,</w:t>
      </w:r>
      <w:r w:rsidR="003C2D3E" w:rsidRPr="003F7684">
        <w:rPr>
          <w:rFonts w:ascii="Times New Roman" w:hAnsi="Times New Roman" w:cs="Times New Roman"/>
          <w:sz w:val="26"/>
          <w:szCs w:val="26"/>
        </w:rPr>
        <w:t xml:space="preserve"> оформл</w:t>
      </w:r>
      <w:r w:rsidR="00E67072" w:rsidRPr="003F7684">
        <w:rPr>
          <w:rFonts w:ascii="Times New Roman" w:hAnsi="Times New Roman" w:cs="Times New Roman"/>
          <w:sz w:val="26"/>
          <w:szCs w:val="26"/>
        </w:rPr>
        <w:t>енная</w:t>
      </w:r>
      <w:r w:rsidR="003C2D3E" w:rsidRPr="003F7684">
        <w:rPr>
          <w:rFonts w:ascii="Times New Roman" w:hAnsi="Times New Roman" w:cs="Times New Roman"/>
          <w:sz w:val="26"/>
          <w:szCs w:val="26"/>
        </w:rPr>
        <w:t xml:space="preserve"> согласно приложению № 1 к настоящему Стандарту,</w:t>
      </w:r>
      <w:r w:rsidR="00E67072" w:rsidRPr="003F7684">
        <w:rPr>
          <w:rFonts w:ascii="Times New Roman" w:hAnsi="Times New Roman" w:cs="Times New Roman"/>
          <w:sz w:val="26"/>
          <w:szCs w:val="26"/>
        </w:rPr>
        <w:t xml:space="preserve"> подлежит согласованию заместителем начальника Управления финансов и содержит предложения руководителя контрольного мероприятия</w:t>
      </w:r>
      <w:r w:rsidR="00E67072" w:rsidRPr="006419DA">
        <w:rPr>
          <w:rFonts w:ascii="Times New Roman" w:hAnsi="Times New Roman" w:cs="Times New Roman"/>
          <w:sz w:val="26"/>
          <w:szCs w:val="26"/>
        </w:rPr>
        <w:t xml:space="preserve"> о принятии начальником Управления</w:t>
      </w:r>
      <w:r w:rsidR="00E67072" w:rsidRPr="00DE1820">
        <w:rPr>
          <w:rFonts w:ascii="Times New Roman" w:hAnsi="Times New Roman" w:cs="Times New Roman"/>
          <w:sz w:val="26"/>
          <w:szCs w:val="26"/>
        </w:rPr>
        <w:t xml:space="preserve"> финансов решений (решения):</w:t>
      </w:r>
    </w:p>
    <w:p w:rsidR="00E67072" w:rsidRPr="006419DA" w:rsidRDefault="00E67072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предусмотренных пунктом 4 Федерального стандарта № 1095, по результатам рассмотрения акта проверки (ревизии), возражений объекта контроля на акт проверки (ревизии) (при их наличии), а также иных материалы проверки (ревизии);</w:t>
      </w:r>
    </w:p>
    <w:p w:rsidR="00E67072" w:rsidRPr="006419DA" w:rsidRDefault="00E67072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о проведении внеплановой проверки (ревизии) по результатам рассмотрения заключения, составленного по результатам обследования, возражений объекта контроля на него (при их наличии), а также иных материалов обследования.</w:t>
      </w:r>
    </w:p>
    <w:p w:rsidR="00E67072" w:rsidRPr="00DE1820" w:rsidRDefault="00E67072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указанных выше документов начальник Управления финансов принимает решение в соответствии с пунктами 4, </w:t>
      </w:r>
      <w:r w:rsidR="00031817">
        <w:rPr>
          <w:rFonts w:ascii="Times New Roman" w:hAnsi="Times New Roman" w:cs="Times New Roman"/>
          <w:sz w:val="26"/>
          <w:szCs w:val="26"/>
        </w:rPr>
        <w:t>5 Федерального стандарта № 1095</w:t>
      </w:r>
      <w:r w:rsidRPr="00DE1820">
        <w:rPr>
          <w:rFonts w:ascii="Times New Roman" w:hAnsi="Times New Roman" w:cs="Times New Roman"/>
          <w:sz w:val="26"/>
          <w:szCs w:val="26"/>
        </w:rPr>
        <w:t xml:space="preserve"> </w:t>
      </w:r>
      <w:r w:rsidR="00031817">
        <w:rPr>
          <w:rFonts w:ascii="Times New Roman" w:hAnsi="Times New Roman" w:cs="Times New Roman"/>
          <w:sz w:val="26"/>
          <w:szCs w:val="26"/>
        </w:rPr>
        <w:t>утверждения информации об основных итогах контрольного мероприятия</w:t>
      </w:r>
      <w:r w:rsidRPr="00DE1820">
        <w:rPr>
          <w:rFonts w:ascii="Times New Roman" w:hAnsi="Times New Roman" w:cs="Times New Roman"/>
          <w:sz w:val="26"/>
          <w:szCs w:val="26"/>
        </w:rPr>
        <w:t>.</w:t>
      </w:r>
    </w:p>
    <w:p w:rsidR="000A05B3" w:rsidRPr="00DE1820" w:rsidRDefault="00840CF3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>Представление, предписание направляется объекту контроля в сроки, установленные пунктами 8, 9 Федерального стандарта № 1095.</w:t>
      </w:r>
    </w:p>
    <w:p w:rsidR="008236DE" w:rsidRPr="00DE1820" w:rsidRDefault="00840CF3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>Одновременно с направлением объекту контроля представления, предписания их копии направляются</w:t>
      </w:r>
      <w:r w:rsidR="008236DE" w:rsidRPr="00DE1820">
        <w:rPr>
          <w:rFonts w:ascii="Times New Roman" w:hAnsi="Times New Roman" w:cs="Times New Roman"/>
          <w:sz w:val="26"/>
          <w:szCs w:val="26"/>
        </w:rPr>
        <w:t>:</w:t>
      </w:r>
    </w:p>
    <w:p w:rsidR="00840CF3" w:rsidRPr="006419DA" w:rsidRDefault="00840CF3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:rsidR="00840CF3" w:rsidRPr="006419DA" w:rsidRDefault="00840CF3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органу местного самоуправления, осуществляющему функции и полномочия учредителя, в случае, если объект контроля является бюдже</w:t>
      </w:r>
      <w:r w:rsidR="008236DE" w:rsidRPr="006419DA">
        <w:rPr>
          <w:rFonts w:ascii="Times New Roman" w:hAnsi="Times New Roman" w:cs="Times New Roman"/>
          <w:sz w:val="26"/>
          <w:szCs w:val="26"/>
        </w:rPr>
        <w:t>тным или автономным учреждением, муниципальным предприятием.</w:t>
      </w:r>
    </w:p>
    <w:p w:rsidR="00840CF3" w:rsidRDefault="008236DE" w:rsidP="000A05B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К копии представления, предписания по решению начальника Управления финансов может прилагаться копия акта и иные материалы контрольного мероприятия.</w:t>
      </w:r>
    </w:p>
    <w:p w:rsidR="008236DE" w:rsidRDefault="00F17907" w:rsidP="000A05B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Копии указанных документов направляются сопроводительным письмом по электронной почте или заказным почтовым отправлением с уведомлением о вручении или иным способом, подтверждающим их получение, в том числе с применением факсимильной связи.</w:t>
      </w:r>
    </w:p>
    <w:p w:rsidR="00F17907" w:rsidRPr="00F17907" w:rsidRDefault="00F17907" w:rsidP="000A05B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285E83" w:rsidRPr="00F17907" w:rsidRDefault="00F17907" w:rsidP="008877A5">
      <w:pPr>
        <w:pStyle w:val="ab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 w:rsidRPr="00F17907">
        <w:rPr>
          <w:b/>
          <w:sz w:val="26"/>
          <w:szCs w:val="26"/>
        </w:rPr>
        <w:t>Контроль реализации результатов контрольного мероприятия</w:t>
      </w:r>
    </w:p>
    <w:p w:rsidR="00B841D1" w:rsidRPr="00F17907" w:rsidRDefault="00B841D1" w:rsidP="00B841D1">
      <w:pPr>
        <w:pStyle w:val="ConsPlusNormal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7907" w:rsidRPr="003F7684" w:rsidRDefault="00F17907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 xml:space="preserve">Контроль за исполнением объектами контроля представлений и предписаний </w:t>
      </w:r>
      <w:r w:rsidRPr="003F7684">
        <w:rPr>
          <w:rFonts w:ascii="Times New Roman" w:hAnsi="Times New Roman" w:cs="Times New Roman"/>
          <w:sz w:val="26"/>
          <w:szCs w:val="26"/>
        </w:rPr>
        <w:t>осуществляется руководителем контрольного мероприятия, по результатам которого принято решение о направлении представления (предписания), на основании информации, поступающей от объекта контроля в соответствии с представлением (предписанием).</w:t>
      </w:r>
    </w:p>
    <w:p w:rsidR="00761D46" w:rsidRPr="003F7684" w:rsidRDefault="00761D46" w:rsidP="00761D46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Информация о</w:t>
      </w:r>
      <w:r w:rsidR="00466858" w:rsidRPr="003F7684">
        <w:rPr>
          <w:rFonts w:ascii="Times New Roman" w:hAnsi="Times New Roman" w:cs="Times New Roman"/>
          <w:sz w:val="26"/>
          <w:szCs w:val="26"/>
        </w:rPr>
        <w:t>б</w:t>
      </w:r>
      <w:r w:rsidRPr="003F7684">
        <w:rPr>
          <w:rFonts w:ascii="Times New Roman" w:hAnsi="Times New Roman" w:cs="Times New Roman"/>
          <w:sz w:val="26"/>
          <w:szCs w:val="26"/>
        </w:rPr>
        <w:t xml:space="preserve"> исполнени</w:t>
      </w:r>
      <w:r w:rsidR="00466858" w:rsidRPr="003F7684">
        <w:rPr>
          <w:rFonts w:ascii="Times New Roman" w:hAnsi="Times New Roman" w:cs="Times New Roman"/>
          <w:sz w:val="26"/>
          <w:szCs w:val="26"/>
        </w:rPr>
        <w:t>и</w:t>
      </w:r>
      <w:r w:rsidRPr="003F7684">
        <w:rPr>
          <w:rFonts w:ascii="Times New Roman" w:hAnsi="Times New Roman" w:cs="Times New Roman"/>
          <w:sz w:val="26"/>
          <w:szCs w:val="26"/>
        </w:rPr>
        <w:t xml:space="preserve"> представления (предписания) оформляется руководителем контрольного мероприятия согласно приложению № 2 к настоящему Стандарту.</w:t>
      </w:r>
    </w:p>
    <w:p w:rsidR="00882684" w:rsidRPr="00DE1820" w:rsidRDefault="00B226E7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Решение о продлении срока исполнения</w:t>
      </w:r>
      <w:r w:rsidRPr="00DE1820">
        <w:rPr>
          <w:rFonts w:ascii="Times New Roman" w:hAnsi="Times New Roman" w:cs="Times New Roman"/>
          <w:sz w:val="26"/>
          <w:szCs w:val="26"/>
        </w:rPr>
        <w:t xml:space="preserve"> представления, предписания принимается начальником Управления финансов в случае поступления обращения </w:t>
      </w:r>
      <w:r w:rsidRPr="00DE1820">
        <w:rPr>
          <w:rFonts w:ascii="Times New Roman" w:hAnsi="Times New Roman" w:cs="Times New Roman"/>
          <w:sz w:val="26"/>
          <w:szCs w:val="26"/>
        </w:rPr>
        <w:lastRenderedPageBreak/>
        <w:t xml:space="preserve">объекта контроля о невозможности исполнения </w:t>
      </w:r>
      <w:r w:rsidR="00882684" w:rsidRPr="00DE1820">
        <w:rPr>
          <w:rFonts w:ascii="Times New Roman" w:hAnsi="Times New Roman" w:cs="Times New Roman"/>
          <w:sz w:val="26"/>
          <w:szCs w:val="26"/>
        </w:rPr>
        <w:t>представления (предписания) в установленный срок</w:t>
      </w:r>
      <w:r w:rsidRPr="00DE1820">
        <w:rPr>
          <w:rFonts w:ascii="Times New Roman" w:hAnsi="Times New Roman" w:cs="Times New Roman"/>
          <w:sz w:val="26"/>
          <w:szCs w:val="26"/>
        </w:rPr>
        <w:t xml:space="preserve"> в порядке</w:t>
      </w:r>
      <w:r w:rsidR="00E159C2" w:rsidRPr="00DE1820">
        <w:rPr>
          <w:rFonts w:ascii="Times New Roman" w:hAnsi="Times New Roman" w:cs="Times New Roman"/>
          <w:sz w:val="26"/>
          <w:szCs w:val="26"/>
        </w:rPr>
        <w:t xml:space="preserve"> и сроки</w:t>
      </w:r>
      <w:r w:rsidRPr="00DE1820">
        <w:rPr>
          <w:rFonts w:ascii="Times New Roman" w:hAnsi="Times New Roman" w:cs="Times New Roman"/>
          <w:sz w:val="26"/>
          <w:szCs w:val="26"/>
        </w:rPr>
        <w:t xml:space="preserve">, установленном разделом </w:t>
      </w:r>
      <w:r w:rsidRPr="00DE182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DE1820">
        <w:rPr>
          <w:rFonts w:ascii="Times New Roman" w:hAnsi="Times New Roman" w:cs="Times New Roman"/>
          <w:sz w:val="26"/>
          <w:szCs w:val="26"/>
        </w:rPr>
        <w:t xml:space="preserve"> </w:t>
      </w:r>
      <w:r w:rsidR="00882684" w:rsidRPr="00DE1820">
        <w:rPr>
          <w:rFonts w:ascii="Times New Roman" w:hAnsi="Times New Roman" w:cs="Times New Roman"/>
          <w:sz w:val="26"/>
          <w:szCs w:val="26"/>
        </w:rPr>
        <w:t>Федерального стандарта № 1095.</w:t>
      </w:r>
    </w:p>
    <w:p w:rsidR="00B226E7" w:rsidRPr="00DE1820" w:rsidRDefault="00882684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 xml:space="preserve">Решение начальника Управления финансов о продлении срока исполнения требования, содержащегося в представлении (предписании), или решение об отсутствии оснований продления срока исполнения представления (предписания) принимается </w:t>
      </w:r>
      <w:r w:rsidR="00B226E7" w:rsidRPr="00DE1820">
        <w:rPr>
          <w:rFonts w:ascii="Times New Roman" w:hAnsi="Times New Roman" w:cs="Times New Roman"/>
          <w:sz w:val="26"/>
          <w:szCs w:val="26"/>
        </w:rPr>
        <w:t>на основании служебной записки руковод</w:t>
      </w:r>
      <w:r w:rsidRPr="00DE1820">
        <w:rPr>
          <w:rFonts w:ascii="Times New Roman" w:hAnsi="Times New Roman" w:cs="Times New Roman"/>
          <w:sz w:val="26"/>
          <w:szCs w:val="26"/>
        </w:rPr>
        <w:t>ителя контрольного мероприятия</w:t>
      </w:r>
      <w:r w:rsidR="00446448" w:rsidRPr="00DE1820">
        <w:rPr>
          <w:rFonts w:ascii="Times New Roman" w:hAnsi="Times New Roman" w:cs="Times New Roman"/>
          <w:sz w:val="26"/>
          <w:szCs w:val="26"/>
        </w:rPr>
        <w:t xml:space="preserve"> с приложением обращения объекта контроля</w:t>
      </w:r>
      <w:r w:rsidRPr="00DE1820">
        <w:rPr>
          <w:rFonts w:ascii="Times New Roman" w:hAnsi="Times New Roman" w:cs="Times New Roman"/>
          <w:sz w:val="26"/>
          <w:szCs w:val="26"/>
        </w:rPr>
        <w:t>.</w:t>
      </w:r>
    </w:p>
    <w:p w:rsidR="00882684" w:rsidRPr="00DE1820" w:rsidRDefault="00882684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>Служебная записка, согласован</w:t>
      </w:r>
      <w:r w:rsidR="00031817">
        <w:rPr>
          <w:rFonts w:ascii="Times New Roman" w:hAnsi="Times New Roman" w:cs="Times New Roman"/>
          <w:sz w:val="26"/>
          <w:szCs w:val="26"/>
        </w:rPr>
        <w:t>ная</w:t>
      </w:r>
      <w:r w:rsidRPr="00DE1820">
        <w:rPr>
          <w:rFonts w:ascii="Times New Roman" w:hAnsi="Times New Roman" w:cs="Times New Roman"/>
          <w:sz w:val="26"/>
          <w:szCs w:val="26"/>
        </w:rPr>
        <w:t xml:space="preserve"> заместителем начальника Управления финансов</w:t>
      </w:r>
      <w:r w:rsidR="00031817">
        <w:rPr>
          <w:rFonts w:ascii="Times New Roman" w:hAnsi="Times New Roman" w:cs="Times New Roman"/>
          <w:sz w:val="26"/>
          <w:szCs w:val="26"/>
        </w:rPr>
        <w:t>,</w:t>
      </w:r>
      <w:r w:rsidRPr="00DE1820">
        <w:rPr>
          <w:rFonts w:ascii="Times New Roman" w:hAnsi="Times New Roman" w:cs="Times New Roman"/>
          <w:sz w:val="26"/>
          <w:szCs w:val="26"/>
        </w:rPr>
        <w:t xml:space="preserve"> </w:t>
      </w:r>
      <w:r w:rsidR="00031817">
        <w:rPr>
          <w:rFonts w:ascii="Times New Roman" w:hAnsi="Times New Roman" w:cs="Times New Roman"/>
          <w:sz w:val="26"/>
          <w:szCs w:val="26"/>
        </w:rPr>
        <w:t xml:space="preserve">должна </w:t>
      </w:r>
      <w:r w:rsidRPr="00DE1820">
        <w:rPr>
          <w:rFonts w:ascii="Times New Roman" w:hAnsi="Times New Roman" w:cs="Times New Roman"/>
          <w:sz w:val="26"/>
          <w:szCs w:val="26"/>
        </w:rPr>
        <w:t>содерж</w:t>
      </w:r>
      <w:r w:rsidR="00031817">
        <w:rPr>
          <w:rFonts w:ascii="Times New Roman" w:hAnsi="Times New Roman" w:cs="Times New Roman"/>
          <w:sz w:val="26"/>
          <w:szCs w:val="26"/>
        </w:rPr>
        <w:t>а</w:t>
      </w:r>
      <w:r w:rsidRPr="00DE1820">
        <w:rPr>
          <w:rFonts w:ascii="Times New Roman" w:hAnsi="Times New Roman" w:cs="Times New Roman"/>
          <w:sz w:val="26"/>
          <w:szCs w:val="26"/>
        </w:rPr>
        <w:t>т</w:t>
      </w:r>
      <w:r w:rsidR="00031817">
        <w:rPr>
          <w:rFonts w:ascii="Times New Roman" w:hAnsi="Times New Roman" w:cs="Times New Roman"/>
          <w:sz w:val="26"/>
          <w:szCs w:val="26"/>
        </w:rPr>
        <w:t>ь</w:t>
      </w:r>
      <w:r w:rsidRPr="00DE1820">
        <w:rPr>
          <w:rFonts w:ascii="Times New Roman" w:hAnsi="Times New Roman" w:cs="Times New Roman"/>
          <w:sz w:val="26"/>
          <w:szCs w:val="26"/>
        </w:rPr>
        <w:t xml:space="preserve"> предложения руководителя контрольного мероприятия о принятии начальником Управления финансов решения:</w:t>
      </w:r>
    </w:p>
    <w:p w:rsidR="00446448" w:rsidRPr="006419DA" w:rsidRDefault="00446448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о продлении срока исполнения требования, содержащегося в представлении (предписании);</w:t>
      </w:r>
    </w:p>
    <w:p w:rsidR="00882684" w:rsidRPr="006419DA" w:rsidRDefault="00446448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об отсутствии оснований продления срока исполнения представления (предписания)</w:t>
      </w:r>
      <w:r w:rsidR="00882684" w:rsidRPr="006419DA">
        <w:rPr>
          <w:rFonts w:ascii="Times New Roman" w:hAnsi="Times New Roman" w:cs="Times New Roman"/>
          <w:sz w:val="26"/>
          <w:szCs w:val="26"/>
        </w:rPr>
        <w:t>.</w:t>
      </w:r>
    </w:p>
    <w:p w:rsidR="00446448" w:rsidRDefault="00446448" w:rsidP="00882684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 служебной записке прилагается проект </w:t>
      </w:r>
      <w:r w:rsidR="00031817">
        <w:rPr>
          <w:sz w:val="26"/>
          <w:szCs w:val="26"/>
        </w:rPr>
        <w:t xml:space="preserve">письма Управления финансов об </w:t>
      </w:r>
      <w:r>
        <w:rPr>
          <w:sz w:val="26"/>
          <w:szCs w:val="26"/>
        </w:rPr>
        <w:t>уведомлени</w:t>
      </w:r>
      <w:r w:rsidR="00031817">
        <w:rPr>
          <w:sz w:val="26"/>
          <w:szCs w:val="26"/>
        </w:rPr>
        <w:t>и</w:t>
      </w:r>
      <w:r>
        <w:rPr>
          <w:sz w:val="26"/>
          <w:szCs w:val="26"/>
        </w:rPr>
        <w:t xml:space="preserve"> объекта контроля о принятом </w:t>
      </w:r>
      <w:r w:rsidRPr="00031817">
        <w:rPr>
          <w:sz w:val="26"/>
          <w:szCs w:val="26"/>
        </w:rPr>
        <w:t>решении.</w:t>
      </w:r>
    </w:p>
    <w:p w:rsidR="00882684" w:rsidRPr="00DE1820" w:rsidRDefault="00882684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указанных выше документов начальник Управления финансов принимает </w:t>
      </w:r>
      <w:r w:rsidR="00446448" w:rsidRPr="00DE1820"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Pr="00DE1820">
        <w:rPr>
          <w:rFonts w:ascii="Times New Roman" w:hAnsi="Times New Roman" w:cs="Times New Roman"/>
          <w:sz w:val="26"/>
          <w:szCs w:val="26"/>
        </w:rPr>
        <w:t>решение, которое оформляется в виде резолюции на служебной записке</w:t>
      </w:r>
      <w:r w:rsidR="00446448" w:rsidRPr="00DE1820">
        <w:rPr>
          <w:rFonts w:ascii="Times New Roman" w:hAnsi="Times New Roman" w:cs="Times New Roman"/>
          <w:sz w:val="26"/>
          <w:szCs w:val="26"/>
        </w:rPr>
        <w:t>.</w:t>
      </w:r>
    </w:p>
    <w:p w:rsidR="00446448" w:rsidRPr="00266E43" w:rsidRDefault="00446448" w:rsidP="00266E4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6E43">
        <w:rPr>
          <w:rFonts w:ascii="Times New Roman" w:hAnsi="Times New Roman" w:cs="Times New Roman"/>
          <w:sz w:val="26"/>
          <w:szCs w:val="26"/>
        </w:rPr>
        <w:t>Одновременно с принятием соответствующего решения начальником Управления финансов подписывается</w:t>
      </w:r>
      <w:r w:rsidR="00E159C2" w:rsidRPr="00266E43">
        <w:rPr>
          <w:rFonts w:ascii="Times New Roman" w:hAnsi="Times New Roman" w:cs="Times New Roman"/>
          <w:sz w:val="26"/>
          <w:szCs w:val="26"/>
        </w:rPr>
        <w:t xml:space="preserve"> уведомление объекта контроля о принятом решении, которое направляется в срок, установленный пунктом 22 Федерального стандарта № 1095.</w:t>
      </w:r>
    </w:p>
    <w:p w:rsidR="00B226E7" w:rsidRPr="00266E43" w:rsidRDefault="00B226E7" w:rsidP="00266E4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6E43">
        <w:rPr>
          <w:rFonts w:ascii="Times New Roman" w:hAnsi="Times New Roman" w:cs="Times New Roman"/>
          <w:sz w:val="26"/>
          <w:szCs w:val="26"/>
        </w:rPr>
        <w:t>Неисполнение представления или предписания является основанием для принятия решения о возбуждении руководителем контрольного мероприятия дела об административном правонарушении в отношении объекта контроля (его должностного лица), не исполнившего такое представление или предписание.</w:t>
      </w:r>
    </w:p>
    <w:p w:rsidR="00E159C2" w:rsidRPr="003F7684" w:rsidRDefault="00E159C2" w:rsidP="00266E4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6E43">
        <w:rPr>
          <w:rFonts w:ascii="Times New Roman" w:hAnsi="Times New Roman" w:cs="Times New Roman"/>
          <w:sz w:val="26"/>
          <w:szCs w:val="26"/>
        </w:rPr>
        <w:t xml:space="preserve">Производство по делам об административных правонарушениях, направленных на реализацию результатов контрольных мероприятий, осуществляется в </w:t>
      </w:r>
      <w:r w:rsidRPr="003F7684">
        <w:rPr>
          <w:rFonts w:ascii="Times New Roman" w:hAnsi="Times New Roman" w:cs="Times New Roman"/>
          <w:sz w:val="26"/>
          <w:szCs w:val="26"/>
        </w:rPr>
        <w:t>порядке, установленном законодательством Российской Федерации об административных правонарушениях.</w:t>
      </w:r>
    </w:p>
    <w:p w:rsidR="00E159C2" w:rsidRPr="003F7684" w:rsidRDefault="00E159C2" w:rsidP="00266E4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Протокол об административном правонарушении составляется по форме, установленной Порядком подготовки и ведения дел об административных правонарушения</w:t>
      </w:r>
      <w:r w:rsidR="005427DA" w:rsidRPr="003F7684">
        <w:rPr>
          <w:rFonts w:ascii="Times New Roman" w:hAnsi="Times New Roman" w:cs="Times New Roman"/>
          <w:sz w:val="26"/>
          <w:szCs w:val="26"/>
        </w:rPr>
        <w:t>х</w:t>
      </w:r>
      <w:r w:rsidRPr="003F7684">
        <w:rPr>
          <w:rFonts w:ascii="Times New Roman" w:hAnsi="Times New Roman" w:cs="Times New Roman"/>
          <w:sz w:val="26"/>
          <w:szCs w:val="26"/>
        </w:rPr>
        <w:t xml:space="preserve"> в Управлении финансов Администрации муниципального района «Заполярный район»</w:t>
      </w:r>
      <w:r w:rsidR="005427DA" w:rsidRPr="003F7684">
        <w:rPr>
          <w:rFonts w:ascii="Times New Roman" w:hAnsi="Times New Roman" w:cs="Times New Roman"/>
          <w:sz w:val="26"/>
          <w:szCs w:val="26"/>
        </w:rPr>
        <w:t>, утвержденным приказом Управления финансов</w:t>
      </w:r>
      <w:r w:rsidRPr="003F7684">
        <w:rPr>
          <w:rFonts w:ascii="Times New Roman" w:hAnsi="Times New Roman" w:cs="Times New Roman"/>
          <w:sz w:val="26"/>
          <w:szCs w:val="26"/>
        </w:rPr>
        <w:t>.</w:t>
      </w:r>
    </w:p>
    <w:p w:rsidR="0094799A" w:rsidRPr="003F7684" w:rsidRDefault="0094799A" w:rsidP="00266E4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Неустранение бюджетного нарушения, предусмотренного главой 30 БК РФ и указанного в представлении, является основанием для направления в финансовый орган уведомления о применении бюджетных мер принуждения в сроки и порядке, предусмотренные статьей 306.2 БК РФ.</w:t>
      </w:r>
    </w:p>
    <w:p w:rsidR="00B746C2" w:rsidRPr="00266E43" w:rsidRDefault="0094799A" w:rsidP="00266E4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Неисполнение предписания</w:t>
      </w:r>
      <w:r w:rsidR="00A97303" w:rsidRPr="003F7684">
        <w:rPr>
          <w:rFonts w:ascii="Times New Roman" w:hAnsi="Times New Roman" w:cs="Times New Roman"/>
          <w:sz w:val="26"/>
          <w:szCs w:val="26"/>
        </w:rPr>
        <w:t xml:space="preserve"> </w:t>
      </w:r>
      <w:r w:rsidR="007A60CF" w:rsidRPr="003F7684">
        <w:rPr>
          <w:rFonts w:ascii="Times New Roman" w:hAnsi="Times New Roman" w:cs="Times New Roman"/>
          <w:sz w:val="26"/>
          <w:szCs w:val="26"/>
        </w:rPr>
        <w:t>о возмещении</w:t>
      </w:r>
      <w:r w:rsidR="007A60CF" w:rsidRPr="00266E43">
        <w:rPr>
          <w:rFonts w:ascii="Times New Roman" w:hAnsi="Times New Roman" w:cs="Times New Roman"/>
          <w:sz w:val="26"/>
          <w:szCs w:val="26"/>
        </w:rPr>
        <w:t xml:space="preserve"> причиненного муниципальному образованию ущерба </w:t>
      </w:r>
      <w:r w:rsidR="00A97303" w:rsidRPr="00266E43">
        <w:rPr>
          <w:rFonts w:ascii="Times New Roman" w:hAnsi="Times New Roman" w:cs="Times New Roman"/>
          <w:sz w:val="26"/>
          <w:szCs w:val="26"/>
        </w:rPr>
        <w:t>является основанием для направления в суд искового заявления о возмещении объектом контроля ущерба, причиненного муниципальному образованию.</w:t>
      </w:r>
    </w:p>
    <w:p w:rsidR="00A97303" w:rsidRPr="00266E43" w:rsidRDefault="00A97303" w:rsidP="00266E4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266E43">
        <w:rPr>
          <w:rFonts w:ascii="Times New Roman" w:hAnsi="Times New Roman" w:cs="Times New Roman"/>
          <w:sz w:val="26"/>
          <w:szCs w:val="26"/>
        </w:rPr>
        <w:t>Обжалование представлений и предписаний осуществляется:</w:t>
      </w:r>
    </w:p>
    <w:p w:rsidR="00A97303" w:rsidRPr="001D447D" w:rsidRDefault="00A97303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 xml:space="preserve">в досудебном порядке в соответствии с </w:t>
      </w:r>
      <w:r w:rsidR="007A60CF" w:rsidRPr="006419DA">
        <w:rPr>
          <w:rFonts w:ascii="Times New Roman" w:hAnsi="Times New Roman" w:cs="Times New Roman"/>
          <w:sz w:val="26"/>
          <w:szCs w:val="26"/>
        </w:rPr>
        <w:t>Ф</w:t>
      </w:r>
      <w:r w:rsidRPr="006419DA">
        <w:rPr>
          <w:rFonts w:ascii="Times New Roman" w:hAnsi="Times New Roman" w:cs="Times New Roman"/>
          <w:sz w:val="26"/>
          <w:szCs w:val="26"/>
        </w:rPr>
        <w:t>едеральным стандартом внутреннего государственного (муниципального) финансового</w:t>
      </w:r>
      <w:r w:rsidR="00B353D4" w:rsidRPr="006419DA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6419DA">
        <w:rPr>
          <w:rFonts w:ascii="Times New Roman" w:hAnsi="Times New Roman" w:cs="Times New Roman"/>
          <w:sz w:val="26"/>
          <w:szCs w:val="26"/>
        </w:rPr>
        <w:t xml:space="preserve"> </w:t>
      </w:r>
      <w:r w:rsidR="007A60CF" w:rsidRPr="006419DA">
        <w:rPr>
          <w:rFonts w:ascii="Times New Roman" w:hAnsi="Times New Roman" w:cs="Times New Roman"/>
          <w:sz w:val="26"/>
          <w:szCs w:val="26"/>
        </w:rPr>
        <w:t xml:space="preserve">«Правила досудебного обжалования решений и действий (бездействия) органов внутреннего </w:t>
      </w:r>
      <w:r w:rsidR="007A60CF" w:rsidRPr="001D447D">
        <w:rPr>
          <w:rFonts w:ascii="Times New Roman" w:hAnsi="Times New Roman" w:cs="Times New Roman"/>
          <w:sz w:val="26"/>
          <w:szCs w:val="26"/>
        </w:rPr>
        <w:lastRenderedPageBreak/>
        <w:t>государственного (муниципального) финансового контроля и их должностных лиц», утвержденн</w:t>
      </w:r>
      <w:r w:rsidR="005E7FF4" w:rsidRPr="001D447D">
        <w:rPr>
          <w:rFonts w:ascii="Times New Roman" w:hAnsi="Times New Roman" w:cs="Times New Roman"/>
          <w:sz w:val="26"/>
          <w:szCs w:val="26"/>
        </w:rPr>
        <w:t>ым</w:t>
      </w:r>
      <w:r w:rsidR="007A60CF" w:rsidRPr="001D447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17.08.2020 № 1237</w:t>
      </w:r>
      <w:r w:rsidR="005E7FF4" w:rsidRPr="001D447D">
        <w:rPr>
          <w:rFonts w:ascii="Times New Roman" w:hAnsi="Times New Roman" w:cs="Times New Roman"/>
          <w:sz w:val="26"/>
          <w:szCs w:val="26"/>
        </w:rPr>
        <w:t>, и Ведомственным стандартом внутреннего муниципального финансового контроля «</w:t>
      </w:r>
      <w:r w:rsidR="008372FB" w:rsidRPr="001D447D">
        <w:rPr>
          <w:rFonts w:ascii="Times New Roman" w:hAnsi="Times New Roman" w:cs="Times New Roman"/>
          <w:sz w:val="26"/>
          <w:szCs w:val="26"/>
        </w:rPr>
        <w:t>Правила досудебного обжалования решений и действий (бездействия) органа внутреннего муниципального финансового контроля и его должностных лиц</w:t>
      </w:r>
      <w:r w:rsidR="005E7FF4" w:rsidRPr="001D447D">
        <w:rPr>
          <w:rFonts w:ascii="Times New Roman" w:hAnsi="Times New Roman" w:cs="Times New Roman"/>
          <w:sz w:val="26"/>
          <w:szCs w:val="26"/>
        </w:rPr>
        <w:t>», утвержденным приказом Управления финансов Администрации Заполярного района</w:t>
      </w:r>
      <w:r w:rsidRPr="001D447D">
        <w:rPr>
          <w:rFonts w:ascii="Times New Roman" w:hAnsi="Times New Roman" w:cs="Times New Roman"/>
          <w:sz w:val="26"/>
          <w:szCs w:val="26"/>
        </w:rPr>
        <w:t>;</w:t>
      </w:r>
    </w:p>
    <w:p w:rsidR="00A97303" w:rsidRPr="001D447D" w:rsidRDefault="00A97303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D447D">
        <w:rPr>
          <w:rFonts w:ascii="Times New Roman" w:hAnsi="Times New Roman" w:cs="Times New Roman"/>
          <w:sz w:val="26"/>
          <w:szCs w:val="26"/>
        </w:rPr>
        <w:t>в судебном порядке по правилам, установленным законодательством Российской Федерации.</w:t>
      </w:r>
    </w:p>
    <w:p w:rsidR="00266E43" w:rsidRPr="00100935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  <w:r w:rsidRPr="00100935">
        <w:rPr>
          <w:sz w:val="26"/>
          <w:szCs w:val="26"/>
        </w:rPr>
        <w:lastRenderedPageBreak/>
        <w:t>Приложение № 1</w:t>
      </w:r>
    </w:p>
    <w:p w:rsidR="00266E43" w:rsidRPr="00100935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266E43" w:rsidRPr="00100935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266E43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Реализация результатов</w:t>
      </w:r>
      <w:r w:rsidRPr="00DA6764">
        <w:rPr>
          <w:sz w:val="26"/>
          <w:szCs w:val="26"/>
        </w:rPr>
        <w:t xml:space="preserve"> проверок,</w:t>
      </w:r>
    </w:p>
    <w:p w:rsidR="00266E43" w:rsidRPr="00100935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DA6764">
        <w:rPr>
          <w:sz w:val="26"/>
          <w:szCs w:val="26"/>
        </w:rPr>
        <w:t>ревизий и обследований»</w:t>
      </w:r>
    </w:p>
    <w:p w:rsidR="00415356" w:rsidRPr="00C4600F" w:rsidRDefault="00415356" w:rsidP="00415356">
      <w:pPr>
        <w:spacing w:before="480"/>
        <w:ind w:left="5245" w:firstLine="0"/>
        <w:rPr>
          <w:sz w:val="26"/>
          <w:szCs w:val="26"/>
        </w:rPr>
      </w:pPr>
      <w:r w:rsidRPr="00C4600F">
        <w:rPr>
          <w:sz w:val="26"/>
          <w:szCs w:val="26"/>
        </w:rPr>
        <w:t>УТВЕРЖДАЮ</w:t>
      </w:r>
    </w:p>
    <w:p w:rsidR="00415356" w:rsidRDefault="00415356" w:rsidP="00415356">
      <w:pPr>
        <w:ind w:left="5245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Начальник</w:t>
      </w:r>
    </w:p>
    <w:p w:rsidR="00415356" w:rsidRPr="00C4600F" w:rsidRDefault="00415356" w:rsidP="00415356">
      <w:pPr>
        <w:ind w:left="5245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>Управления финансов</w:t>
      </w:r>
    </w:p>
    <w:p w:rsidR="00415356" w:rsidRPr="00C4600F" w:rsidRDefault="00415356" w:rsidP="00415356">
      <w:pPr>
        <w:spacing w:after="240"/>
        <w:ind w:left="5245" w:firstLine="0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Администрации </w:t>
      </w:r>
      <w:r w:rsidRPr="00C4600F">
        <w:rPr>
          <w:iCs/>
          <w:sz w:val="26"/>
          <w:szCs w:val="26"/>
        </w:rPr>
        <w:t>Заполярного района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294"/>
      </w:tblGrid>
      <w:tr w:rsidR="00415356" w:rsidRPr="00C4600F" w:rsidTr="00085F59">
        <w:trPr>
          <w:jc w:val="right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инициалы, фамилия</w:t>
            </w:r>
          </w:p>
        </w:tc>
      </w:tr>
      <w:tr w:rsidR="00415356" w:rsidRPr="00C4600F" w:rsidTr="00085F59">
        <w:trPr>
          <w:trHeight w:val="181"/>
          <w:jc w:val="right"/>
        </w:trPr>
        <w:tc>
          <w:tcPr>
            <w:tcW w:w="2008" w:type="dxa"/>
            <w:tcBorders>
              <w:top w:val="single" w:sz="4" w:space="0" w:color="auto"/>
              <w:left w:val="nil"/>
              <w:right w:val="nil"/>
            </w:tcBorders>
          </w:tcPr>
          <w:p w:rsidR="00415356" w:rsidRPr="00C4600F" w:rsidRDefault="00415356" w:rsidP="00415356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(подпись)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415356" w:rsidRPr="00C4600F" w:rsidRDefault="00415356" w:rsidP="00415356">
      <w:pPr>
        <w:spacing w:after="120"/>
        <w:ind w:left="4479" w:firstLine="0"/>
        <w:rPr>
          <w:sz w:val="2"/>
          <w:szCs w:val="2"/>
        </w:rPr>
      </w:pP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84"/>
        <w:gridCol w:w="1474"/>
        <w:gridCol w:w="397"/>
        <w:gridCol w:w="397"/>
        <w:gridCol w:w="764"/>
      </w:tblGrid>
      <w:tr w:rsidR="00415356" w:rsidRPr="00C4600F" w:rsidTr="00085F5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CF21B1" w:rsidRDefault="00CF21B1" w:rsidP="00415356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CF21B1" w:rsidRDefault="00CF21B1" w:rsidP="00266E4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66E43" w:rsidRDefault="00266E43" w:rsidP="00266E4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66E43" w:rsidRP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12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E0012C" w:rsidRP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12C">
        <w:rPr>
          <w:rFonts w:ascii="Times New Roman" w:hAnsi="Times New Roman" w:cs="Times New Roman"/>
          <w:b/>
          <w:sz w:val="26"/>
          <w:szCs w:val="26"/>
        </w:rPr>
        <w:t>об основных итогах контрольного мероприятия</w:t>
      </w: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012C" w:rsidRPr="00D800CF" w:rsidRDefault="00E0012C" w:rsidP="00E0012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</w:t>
      </w:r>
      <w:r w:rsidRPr="005F788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приказом Управления финансов Администрации Заполярного района от __.__.20__ № ____ </w:t>
      </w:r>
    </w:p>
    <w:p w:rsidR="00E0012C" w:rsidRPr="005F7881" w:rsidRDefault="00E0012C" w:rsidP="00377DC7">
      <w:pPr>
        <w:pBdr>
          <w:top w:val="single" w:sz="4" w:space="0" w:color="auto"/>
        </w:pBdr>
        <w:spacing w:line="240" w:lineRule="auto"/>
        <w:ind w:left="3402" w:firstLine="0"/>
        <w:rPr>
          <w:sz w:val="2"/>
          <w:szCs w:val="2"/>
        </w:rPr>
      </w:pPr>
    </w:p>
    <w:p w:rsidR="00E0012C" w:rsidRPr="00D800CF" w:rsidRDefault="00E0012C" w:rsidP="00E0012C">
      <w:pPr>
        <w:ind w:firstLine="0"/>
        <w:rPr>
          <w:sz w:val="26"/>
          <w:szCs w:val="26"/>
        </w:rPr>
      </w:pPr>
    </w:p>
    <w:p w:rsidR="00E0012C" w:rsidRPr="005F7881" w:rsidRDefault="00E0012C" w:rsidP="00E0012C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приказа о назначении контрольного мероприятия</w:t>
      </w:r>
      <w:r w:rsidRPr="00D800CF">
        <w:rPr>
          <w:sz w:val="20"/>
        </w:rPr>
        <w:t>)</w:t>
      </w:r>
    </w:p>
    <w:p w:rsidR="00E0012C" w:rsidRDefault="00E0012C" w:rsidP="00E0012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</w:p>
    <w:p w:rsidR="00E0012C" w:rsidRPr="005F7881" w:rsidRDefault="00E0012C" w:rsidP="00E0012C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</w:t>
      </w:r>
      <w:r w:rsidRPr="00D800CF">
        <w:rPr>
          <w:sz w:val="20"/>
        </w:rPr>
        <w:t>)</w:t>
      </w:r>
    </w:p>
    <w:p w:rsidR="00E0012C" w:rsidRDefault="00E0012C" w:rsidP="00E0012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проведена</w:t>
      </w:r>
    </w:p>
    <w:p w:rsidR="00E0012C" w:rsidRDefault="00E0012C" w:rsidP="00E0012C">
      <w:pPr>
        <w:pBdr>
          <w:top w:val="single" w:sz="4" w:space="1" w:color="auto"/>
        </w:pBdr>
        <w:spacing w:line="240" w:lineRule="auto"/>
        <w:ind w:left="1276" w:firstLine="0"/>
        <w:jc w:val="center"/>
        <w:rPr>
          <w:sz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</w:t>
      </w:r>
      <w:r w:rsidRPr="00D800CF">
        <w:rPr>
          <w:sz w:val="20"/>
        </w:rPr>
        <w:t>)</w:t>
      </w:r>
    </w:p>
    <w:p w:rsidR="00E0012C" w:rsidRPr="00E0012C" w:rsidRDefault="00E0012C" w:rsidP="00E0012C">
      <w:pPr>
        <w:pBdr>
          <w:top w:val="single" w:sz="4" w:space="1" w:color="auto"/>
        </w:pBdr>
        <w:spacing w:line="240" w:lineRule="auto"/>
        <w:ind w:left="1276" w:firstLine="0"/>
        <w:jc w:val="center"/>
        <w:rPr>
          <w:sz w:val="26"/>
          <w:szCs w:val="26"/>
        </w:rPr>
      </w:pPr>
    </w:p>
    <w:p w:rsidR="00E0012C" w:rsidRPr="00442E77" w:rsidRDefault="00E0012C" w:rsidP="00E0012C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E0012C" w:rsidRDefault="00E0012C" w:rsidP="00E0012C">
      <w:pPr>
        <w:spacing w:line="240" w:lineRule="auto"/>
        <w:ind w:firstLine="0"/>
        <w:rPr>
          <w:sz w:val="26"/>
          <w:szCs w:val="26"/>
        </w:rPr>
      </w:pPr>
    </w:p>
    <w:p w:rsidR="006F5EAC" w:rsidRPr="00C4600F" w:rsidRDefault="006F5EAC" w:rsidP="006F5EAC">
      <w:pPr>
        <w:spacing w:after="120"/>
        <w:rPr>
          <w:sz w:val="26"/>
          <w:szCs w:val="26"/>
        </w:rPr>
      </w:pPr>
      <w:r w:rsidRPr="00C4600F">
        <w:rPr>
          <w:sz w:val="26"/>
          <w:szCs w:val="26"/>
        </w:rPr>
        <w:t xml:space="preserve">В результате проведенного контрольного мероприятия </w:t>
      </w:r>
      <w:r>
        <w:rPr>
          <w:sz w:val="26"/>
          <w:szCs w:val="26"/>
        </w:rPr>
        <w:t>установлено следующее.</w:t>
      </w:r>
    </w:p>
    <w:p w:rsidR="006F5EAC" w:rsidRPr="00C4600F" w:rsidRDefault="006F5EAC" w:rsidP="006F5EAC">
      <w:pPr>
        <w:rPr>
          <w:sz w:val="26"/>
          <w:szCs w:val="26"/>
        </w:rPr>
      </w:pPr>
    </w:p>
    <w:p w:rsidR="006F5EAC" w:rsidRPr="00C4600F" w:rsidRDefault="006F5EAC" w:rsidP="006F5EAC">
      <w:pPr>
        <w:pBdr>
          <w:top w:val="single" w:sz="4" w:space="1" w:color="auto"/>
        </w:pBdr>
        <w:spacing w:after="60"/>
        <w:ind w:firstLine="0"/>
        <w:jc w:val="center"/>
        <w:rPr>
          <w:sz w:val="20"/>
        </w:rPr>
      </w:pPr>
      <w:r w:rsidRPr="00C4600F">
        <w:rPr>
          <w:sz w:val="20"/>
        </w:rPr>
        <w:t>(</w:t>
      </w:r>
      <w:r w:rsidR="00442E77">
        <w:rPr>
          <w:sz w:val="20"/>
        </w:rPr>
        <w:t>указывается обобщенная информация о</w:t>
      </w:r>
      <w:r w:rsidRPr="00C4600F">
        <w:rPr>
          <w:sz w:val="20"/>
        </w:rPr>
        <w:t xml:space="preserve"> результат</w:t>
      </w:r>
      <w:r w:rsidR="00442E77">
        <w:rPr>
          <w:sz w:val="20"/>
        </w:rPr>
        <w:t>ах</w:t>
      </w:r>
      <w:r w:rsidRPr="00C4600F">
        <w:rPr>
          <w:sz w:val="20"/>
        </w:rPr>
        <w:t xml:space="preserve"> контрольного мероприятия</w:t>
      </w:r>
      <w:r w:rsidR="00442E77">
        <w:rPr>
          <w:sz w:val="20"/>
        </w:rPr>
        <w:t>)</w:t>
      </w:r>
    </w:p>
    <w:p w:rsidR="006F5EAC" w:rsidRPr="00C4600F" w:rsidRDefault="006F5EAC" w:rsidP="006F5EAC">
      <w:pPr>
        <w:rPr>
          <w:sz w:val="26"/>
          <w:szCs w:val="26"/>
        </w:rPr>
      </w:pPr>
    </w:p>
    <w:p w:rsidR="006F5EAC" w:rsidRPr="00C4600F" w:rsidRDefault="006F5EAC" w:rsidP="006F5EAC">
      <w:pPr>
        <w:pBdr>
          <w:top w:val="single" w:sz="4" w:space="1" w:color="auto"/>
        </w:pBdr>
        <w:ind w:firstLine="0"/>
        <w:jc w:val="center"/>
        <w:rPr>
          <w:sz w:val="20"/>
        </w:rPr>
      </w:pPr>
    </w:p>
    <w:p w:rsidR="006F5EAC" w:rsidRDefault="006F5EAC" w:rsidP="006F5EAC">
      <w:pPr>
        <w:spacing w:line="240" w:lineRule="auto"/>
        <w:rPr>
          <w:sz w:val="26"/>
          <w:szCs w:val="26"/>
        </w:rPr>
      </w:pPr>
    </w:p>
    <w:p w:rsidR="006F5EAC" w:rsidRDefault="00BB6E82" w:rsidP="006F5EA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</w:t>
      </w:r>
      <w:r w:rsidR="006F5EAC" w:rsidRPr="00C4600F">
        <w:rPr>
          <w:sz w:val="26"/>
          <w:szCs w:val="26"/>
        </w:rPr>
        <w:t xml:space="preserve">амечания </w:t>
      </w:r>
      <w:r>
        <w:rPr>
          <w:sz w:val="26"/>
          <w:szCs w:val="26"/>
        </w:rPr>
        <w:t xml:space="preserve">(возражения, пояснения) </w:t>
      </w:r>
      <w:r w:rsidR="006F5EAC" w:rsidRPr="00C4600F">
        <w:rPr>
          <w:sz w:val="26"/>
          <w:szCs w:val="26"/>
        </w:rPr>
        <w:t>объект</w:t>
      </w:r>
      <w:r w:rsidR="006F5EAC">
        <w:rPr>
          <w:sz w:val="26"/>
          <w:szCs w:val="26"/>
        </w:rPr>
        <w:t>а</w:t>
      </w:r>
      <w:r w:rsidR="006F5EAC" w:rsidRPr="00C4600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="006F5EAC" w:rsidRPr="00C4600F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акт, заключение </w:t>
      </w:r>
      <w:r w:rsidR="006F5EAC" w:rsidRPr="00C4600F">
        <w:rPr>
          <w:sz w:val="26"/>
          <w:szCs w:val="26"/>
        </w:rPr>
        <w:t>(при наличии):</w:t>
      </w:r>
    </w:p>
    <w:p w:rsidR="001D601D" w:rsidRPr="00C4600F" w:rsidRDefault="001D601D" w:rsidP="001D601D">
      <w:pPr>
        <w:spacing w:line="240" w:lineRule="auto"/>
        <w:ind w:firstLine="0"/>
        <w:rPr>
          <w:sz w:val="26"/>
          <w:szCs w:val="26"/>
        </w:rPr>
      </w:pPr>
    </w:p>
    <w:p w:rsidR="006F5EAC" w:rsidRPr="00BB6E82" w:rsidRDefault="00BB6E82" w:rsidP="001D601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 xml:space="preserve">(указываются наличие или отсутствие </w:t>
      </w:r>
      <w:r>
        <w:rPr>
          <w:sz w:val="20"/>
        </w:rPr>
        <w:t>замечаний (</w:t>
      </w:r>
      <w:r w:rsidRPr="00C4600F">
        <w:rPr>
          <w:sz w:val="20"/>
        </w:rPr>
        <w:t>возражений</w:t>
      </w:r>
      <w:r>
        <w:rPr>
          <w:sz w:val="20"/>
        </w:rPr>
        <w:t>, пояснений) объекта контроля</w:t>
      </w:r>
      <w:r w:rsidR="00814886">
        <w:rPr>
          <w:sz w:val="20"/>
        </w:rPr>
        <w:t>,</w:t>
      </w:r>
    </w:p>
    <w:p w:rsidR="006F5EAC" w:rsidRPr="00C4600F" w:rsidRDefault="006F5EAC" w:rsidP="00442E77">
      <w:pPr>
        <w:ind w:firstLine="0"/>
        <w:rPr>
          <w:sz w:val="26"/>
          <w:szCs w:val="26"/>
        </w:rPr>
      </w:pPr>
    </w:p>
    <w:p w:rsidR="006F5EAC" w:rsidRPr="00C4600F" w:rsidRDefault="00BB6E82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при их наличии</w:t>
      </w:r>
      <w:r w:rsidR="00814886">
        <w:rPr>
          <w:spacing w:val="-2"/>
          <w:sz w:val="20"/>
        </w:rPr>
        <w:t xml:space="preserve"> указываются возражения объекта контроля и представленные дополнительно документы,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814886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z w:val="20"/>
        </w:rPr>
        <w:t>относящиеся к проверяемому периоду, влияющие на выводы по результатам контрольного мероприятия,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442E77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 w:rsidRPr="00C4600F">
        <w:rPr>
          <w:sz w:val="20"/>
        </w:rPr>
        <w:t>а также приводятся факты</w:t>
      </w:r>
      <w:r w:rsidR="00814886" w:rsidRPr="00814886">
        <w:rPr>
          <w:sz w:val="20"/>
        </w:rPr>
        <w:t xml:space="preserve"> </w:t>
      </w:r>
      <w:r w:rsidR="00814886" w:rsidRPr="00C4600F">
        <w:rPr>
          <w:sz w:val="20"/>
        </w:rPr>
        <w:t>принятых или разработанных объект</w:t>
      </w:r>
      <w:r w:rsidR="00814886">
        <w:rPr>
          <w:sz w:val="20"/>
        </w:rPr>
        <w:t>ом</w:t>
      </w:r>
      <w:r w:rsidR="00814886" w:rsidRPr="00C4600F">
        <w:rPr>
          <w:sz w:val="20"/>
        </w:rPr>
        <w:t xml:space="preserve"> контроля мер по устранению выявленных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442E77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 w:rsidRPr="00C4600F">
        <w:rPr>
          <w:sz w:val="20"/>
        </w:rPr>
        <w:t>недостатков и нарушений)</w:t>
      </w: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F5EAC" w:rsidRDefault="00814886" w:rsidP="00814886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Предложения</w:t>
      </w:r>
      <w:r w:rsidR="006F5EAC" w:rsidRPr="00C4600F">
        <w:rPr>
          <w:sz w:val="26"/>
          <w:szCs w:val="26"/>
        </w:rPr>
        <w:t>:</w:t>
      </w:r>
    </w:p>
    <w:p w:rsidR="001D601D" w:rsidRPr="00C4600F" w:rsidRDefault="001D601D" w:rsidP="001D601D">
      <w:pPr>
        <w:spacing w:line="240" w:lineRule="auto"/>
        <w:ind w:firstLine="0"/>
        <w:rPr>
          <w:sz w:val="26"/>
          <w:szCs w:val="26"/>
        </w:rPr>
      </w:pPr>
    </w:p>
    <w:p w:rsidR="001D601D" w:rsidRPr="00BB6E82" w:rsidRDefault="001D601D" w:rsidP="001D601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 xml:space="preserve">(указываются </w:t>
      </w:r>
      <w:r>
        <w:rPr>
          <w:sz w:val="20"/>
        </w:rPr>
        <w:t>предложения руководителя контрольного мероприятия о принятии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 xml:space="preserve">начальником Управления финансов решения (решений), предусмотренных 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пунктами 4, 5 Федерального стандарта</w:t>
      </w:r>
      <w:r w:rsidRPr="001D601D">
        <w:t xml:space="preserve"> </w:t>
      </w:r>
      <w:r w:rsidRPr="001D601D">
        <w:rPr>
          <w:spacing w:val="-2"/>
          <w:sz w:val="20"/>
        </w:rPr>
        <w:t>внутреннего государственного (муниципального) финансового контроля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«</w:t>
      </w:r>
      <w:r w:rsidRPr="001D601D">
        <w:rPr>
          <w:spacing w:val="-2"/>
          <w:sz w:val="20"/>
        </w:rPr>
        <w:t>Реализация результатов п</w:t>
      </w:r>
      <w:r>
        <w:rPr>
          <w:spacing w:val="-2"/>
          <w:sz w:val="20"/>
        </w:rPr>
        <w:t>роверок, ревизий и обследований»</w:t>
      </w:r>
      <w:r w:rsidR="00415356">
        <w:rPr>
          <w:spacing w:val="-2"/>
          <w:sz w:val="20"/>
        </w:rPr>
        <w:t>)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6"/>
          <w:szCs w:val="26"/>
        </w:rPr>
      </w:pPr>
    </w:p>
    <w:p w:rsidR="00CF21B1" w:rsidRDefault="00CF21B1" w:rsidP="00CF21B1">
      <w:pPr>
        <w:pBdr>
          <w:top w:val="single" w:sz="4" w:space="1" w:color="auto"/>
        </w:pBdr>
        <w:ind w:firstLine="0"/>
        <w:jc w:val="center"/>
        <w:rPr>
          <w:spacing w:val="-2"/>
          <w:sz w:val="26"/>
          <w:szCs w:val="26"/>
        </w:rPr>
      </w:pPr>
    </w:p>
    <w:p w:rsidR="00CF21B1" w:rsidRDefault="00CF21B1" w:rsidP="00CF21B1">
      <w:pPr>
        <w:pBdr>
          <w:top w:val="single" w:sz="4" w:space="1" w:color="auto"/>
        </w:pBdr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Приложения:</w:t>
      </w:r>
    </w:p>
    <w:p w:rsidR="00CF21B1" w:rsidRPr="00C4600F" w:rsidRDefault="00CF21B1" w:rsidP="00CF21B1">
      <w:pPr>
        <w:spacing w:line="240" w:lineRule="auto"/>
        <w:ind w:firstLine="0"/>
        <w:rPr>
          <w:sz w:val="26"/>
          <w:szCs w:val="26"/>
        </w:rPr>
      </w:pPr>
    </w:p>
    <w:p w:rsidR="00CF21B1" w:rsidRPr="00BB6E82" w:rsidRDefault="00CF21B1" w:rsidP="00CF21B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>(</w:t>
      </w:r>
      <w:r w:rsidR="00415356">
        <w:rPr>
          <w:sz w:val="20"/>
        </w:rPr>
        <w:t>акт, заключение,</w:t>
      </w:r>
      <w:r>
        <w:rPr>
          <w:sz w:val="20"/>
        </w:rPr>
        <w:t xml:space="preserve"> иные материалы контрольного мероприятия</w:t>
      </w:r>
      <w:r w:rsidR="00415356">
        <w:rPr>
          <w:sz w:val="20"/>
        </w:rPr>
        <w:t>,</w:t>
      </w:r>
    </w:p>
    <w:p w:rsidR="00CF21B1" w:rsidRPr="00C4600F" w:rsidRDefault="00CF21B1" w:rsidP="00CF21B1">
      <w:pPr>
        <w:ind w:firstLine="0"/>
        <w:rPr>
          <w:sz w:val="26"/>
          <w:szCs w:val="26"/>
        </w:rPr>
      </w:pPr>
    </w:p>
    <w:p w:rsidR="00CF21B1" w:rsidRPr="00415356" w:rsidRDefault="00415356" w:rsidP="00415356">
      <w:pPr>
        <w:pBdr>
          <w:top w:val="single" w:sz="4" w:space="1" w:color="auto"/>
        </w:pBdr>
        <w:ind w:firstLine="0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проекты документов, оформляемых</w:t>
      </w:r>
      <w:r w:rsidR="00BE66D1">
        <w:rPr>
          <w:spacing w:val="-2"/>
          <w:sz w:val="20"/>
          <w:szCs w:val="20"/>
        </w:rPr>
        <w:t xml:space="preserve"> по результатам принимаемых начальником Управления решений)</w:t>
      </w:r>
    </w:p>
    <w:p w:rsidR="00CF21B1" w:rsidRDefault="00CF21B1" w:rsidP="00CF21B1">
      <w:pPr>
        <w:pBdr>
          <w:top w:val="single" w:sz="4" w:space="1" w:color="auto"/>
        </w:pBdr>
        <w:ind w:firstLine="0"/>
        <w:rPr>
          <w:spacing w:val="-2"/>
          <w:sz w:val="26"/>
          <w:szCs w:val="26"/>
        </w:rPr>
      </w:pPr>
    </w:p>
    <w:p w:rsidR="00CF21B1" w:rsidRPr="00CF21B1" w:rsidRDefault="00CF21B1" w:rsidP="00CF21B1">
      <w:pPr>
        <w:pBdr>
          <w:top w:val="single" w:sz="4" w:space="1" w:color="auto"/>
        </w:pBdr>
        <w:ind w:firstLine="0"/>
        <w:rPr>
          <w:spacing w:val="-2"/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CF21B1" w:rsidRPr="00C4600F" w:rsidTr="00085F59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CF21B1" w:rsidRDefault="00CF21B1" w:rsidP="00085F5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CF21B1" w:rsidRPr="00C4600F" w:rsidRDefault="00CF21B1" w:rsidP="00085F5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контрольного мероприятия</w:t>
            </w:r>
          </w:p>
          <w:p w:rsidR="00CF21B1" w:rsidRPr="00C4600F" w:rsidRDefault="00CF21B1" w:rsidP="00085F5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CF21B1" w:rsidRPr="00C4600F" w:rsidRDefault="00CF21B1" w:rsidP="00085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CF21B1" w:rsidRPr="00C4600F" w:rsidRDefault="00CF21B1" w:rsidP="00085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F21B1" w:rsidRPr="00C4600F" w:rsidTr="00085F59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6F5EAC" w:rsidRDefault="006F5EA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F21B1" w:rsidRDefault="00CF21B1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F21B1" w:rsidRDefault="00CF21B1" w:rsidP="00CF21B1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415356" w:rsidRDefault="00415356" w:rsidP="00CF21B1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24"/>
      </w:tblGrid>
      <w:tr w:rsidR="00CF21B1" w:rsidRPr="00ED1355" w:rsidTr="00CF21B1">
        <w:tc>
          <w:tcPr>
            <w:tcW w:w="3714" w:type="dxa"/>
            <w:vAlign w:val="bottom"/>
          </w:tcPr>
          <w:p w:rsidR="00CF21B1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</w:p>
          <w:p w:rsidR="00CF21B1" w:rsidRPr="00ED1355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начальника Управления</w:t>
            </w: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F21B1" w:rsidRPr="00ED1355" w:rsidTr="00CF21B1">
        <w:tc>
          <w:tcPr>
            <w:tcW w:w="3714" w:type="dxa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bottom"/>
          </w:tcPr>
          <w:p w:rsidR="00CF21B1" w:rsidRPr="00ED1355" w:rsidRDefault="00CF21B1" w:rsidP="00085F59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(инициалы, фамилия)</w:t>
            </w:r>
          </w:p>
        </w:tc>
      </w:tr>
    </w:tbl>
    <w:p w:rsidR="00BE66D1" w:rsidRDefault="00BE66D1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2F4614" w:rsidRPr="00100935" w:rsidRDefault="00BE66D1" w:rsidP="002F4614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F4614">
        <w:rPr>
          <w:sz w:val="26"/>
          <w:szCs w:val="26"/>
        </w:rPr>
        <w:lastRenderedPageBreak/>
        <w:t>Приложение № 2</w:t>
      </w:r>
    </w:p>
    <w:p w:rsidR="002F4614" w:rsidRPr="00100935" w:rsidRDefault="002F4614" w:rsidP="002F4614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2F4614" w:rsidRPr="00100935" w:rsidRDefault="002F4614" w:rsidP="002F4614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2F4614" w:rsidRDefault="002F4614" w:rsidP="002F4614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Реализация результатов</w:t>
      </w:r>
      <w:r w:rsidRPr="00DA6764">
        <w:rPr>
          <w:sz w:val="26"/>
          <w:szCs w:val="26"/>
        </w:rPr>
        <w:t xml:space="preserve"> проверок,</w:t>
      </w:r>
    </w:p>
    <w:p w:rsidR="002F4614" w:rsidRPr="00100935" w:rsidRDefault="002F4614" w:rsidP="002F4614">
      <w:pPr>
        <w:spacing w:line="240" w:lineRule="auto"/>
        <w:ind w:firstLine="0"/>
        <w:jc w:val="right"/>
        <w:rPr>
          <w:sz w:val="26"/>
          <w:szCs w:val="26"/>
        </w:rPr>
      </w:pPr>
      <w:r w:rsidRPr="00DA6764">
        <w:rPr>
          <w:sz w:val="26"/>
          <w:szCs w:val="26"/>
        </w:rPr>
        <w:t>ревизий и обследований»</w:t>
      </w:r>
    </w:p>
    <w:p w:rsidR="00BE66D1" w:rsidRDefault="00BE66D1" w:rsidP="00377DC7">
      <w:pPr>
        <w:spacing w:line="240" w:lineRule="auto"/>
        <w:ind w:firstLine="0"/>
        <w:jc w:val="right"/>
        <w:rPr>
          <w:sz w:val="26"/>
          <w:szCs w:val="26"/>
        </w:rPr>
      </w:pPr>
    </w:p>
    <w:p w:rsidR="002F4614" w:rsidRDefault="002F4614" w:rsidP="00377DC7">
      <w:pPr>
        <w:spacing w:line="240" w:lineRule="auto"/>
        <w:ind w:firstLine="0"/>
        <w:jc w:val="right"/>
        <w:rPr>
          <w:sz w:val="26"/>
          <w:szCs w:val="26"/>
        </w:rPr>
      </w:pPr>
    </w:p>
    <w:p w:rsidR="00466858" w:rsidRPr="00466858" w:rsidRDefault="00466858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ИНФОРМАЦИЯ</w:t>
      </w:r>
    </w:p>
    <w:p w:rsidR="00466858" w:rsidRDefault="002F4614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об исполнении</w:t>
      </w:r>
      <w:r w:rsidR="00466858">
        <w:rPr>
          <w:b/>
          <w:sz w:val="26"/>
          <w:szCs w:val="26"/>
        </w:rPr>
        <w:t xml:space="preserve"> представления (предписания)</w:t>
      </w:r>
    </w:p>
    <w:p w:rsidR="00466858" w:rsidRDefault="002F4614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Управления фи</w:t>
      </w:r>
      <w:bookmarkStart w:id="1" w:name="_GoBack"/>
      <w:bookmarkEnd w:id="1"/>
      <w:r w:rsidRPr="00466858">
        <w:rPr>
          <w:b/>
          <w:sz w:val="26"/>
          <w:szCs w:val="26"/>
        </w:rPr>
        <w:t>нансов Администрации</w:t>
      </w:r>
      <w:r w:rsidR="00466858">
        <w:rPr>
          <w:b/>
          <w:sz w:val="26"/>
          <w:szCs w:val="26"/>
        </w:rPr>
        <w:t xml:space="preserve"> Заполярного района</w:t>
      </w:r>
    </w:p>
    <w:p w:rsidR="002F4614" w:rsidRPr="00466858" w:rsidRDefault="002F4614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от__________ 20__ года №____, направленного</w:t>
      </w:r>
      <w:r w:rsidR="00466858" w:rsidRPr="00466858">
        <w:rPr>
          <w:b/>
          <w:sz w:val="26"/>
          <w:szCs w:val="26"/>
        </w:rPr>
        <w:t xml:space="preserve"> </w:t>
      </w:r>
      <w:r w:rsidRPr="00466858">
        <w:rPr>
          <w:b/>
          <w:sz w:val="26"/>
          <w:szCs w:val="26"/>
        </w:rPr>
        <w:t>по результатам контрольного мероприятия __________________________________,</w:t>
      </w:r>
    </w:p>
    <w:p w:rsidR="002F4614" w:rsidRPr="00466858" w:rsidRDefault="002F4614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по состоянию на __________ 20___ года</w:t>
      </w:r>
    </w:p>
    <w:p w:rsidR="00BC1CE7" w:rsidRPr="00466858" w:rsidRDefault="00BC1CE7" w:rsidP="002F4614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030"/>
        <w:gridCol w:w="3628"/>
        <w:gridCol w:w="1763"/>
      </w:tblGrid>
      <w:tr w:rsidR="00100252" w:rsidRPr="00100252" w:rsidTr="00100252">
        <w:tc>
          <w:tcPr>
            <w:tcW w:w="817" w:type="dxa"/>
            <w:shd w:val="clear" w:color="auto" w:fill="auto"/>
            <w:vAlign w:val="center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№ пункта представления (предписания)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Содержание пункта представления (предписания)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Информация о принятых мерах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Степень исполнения</w:t>
            </w:r>
          </w:p>
        </w:tc>
      </w:tr>
      <w:tr w:rsidR="00100252" w:rsidRPr="00100252" w:rsidTr="00100252">
        <w:tc>
          <w:tcPr>
            <w:tcW w:w="817" w:type="dxa"/>
            <w:shd w:val="clear" w:color="auto" w:fill="auto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4</w:t>
            </w:r>
          </w:p>
        </w:tc>
      </w:tr>
      <w:tr w:rsidR="00100252" w:rsidRPr="00100252" w:rsidTr="00100252">
        <w:tc>
          <w:tcPr>
            <w:tcW w:w="817" w:type="dxa"/>
            <w:shd w:val="clear" w:color="auto" w:fill="auto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C1CE7" w:rsidRDefault="00BC1CE7" w:rsidP="002F4614">
      <w:pPr>
        <w:spacing w:line="240" w:lineRule="auto"/>
        <w:ind w:firstLine="0"/>
        <w:jc w:val="center"/>
        <w:rPr>
          <w:sz w:val="26"/>
          <w:szCs w:val="26"/>
        </w:rPr>
      </w:pPr>
    </w:p>
    <w:p w:rsidR="00466858" w:rsidRDefault="00466858" w:rsidP="002F4614">
      <w:pPr>
        <w:spacing w:line="240" w:lineRule="auto"/>
        <w:ind w:firstLine="0"/>
        <w:jc w:val="center"/>
        <w:rPr>
          <w:sz w:val="26"/>
          <w:szCs w:val="26"/>
        </w:rPr>
      </w:pPr>
    </w:p>
    <w:p w:rsidR="00466858" w:rsidRDefault="00466858" w:rsidP="002F4614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466858" w:rsidRPr="00C4600F" w:rsidTr="00882D65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466858" w:rsidRDefault="00466858" w:rsidP="00882D6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466858" w:rsidRPr="00C4600F" w:rsidRDefault="00466858" w:rsidP="00882D6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контрольного мероприятия</w:t>
            </w:r>
          </w:p>
          <w:p w:rsidR="00466858" w:rsidRPr="00C4600F" w:rsidRDefault="00466858" w:rsidP="00882D6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466858" w:rsidRPr="00C4600F" w:rsidRDefault="00466858" w:rsidP="00882D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66858" w:rsidRPr="00C4600F" w:rsidRDefault="00466858" w:rsidP="00882D6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466858" w:rsidRPr="00C4600F" w:rsidRDefault="00466858" w:rsidP="00882D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466858" w:rsidRPr="00C4600F" w:rsidRDefault="00466858" w:rsidP="00882D65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66858" w:rsidRPr="00C4600F" w:rsidTr="00882D65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466858" w:rsidRPr="00C4600F" w:rsidRDefault="00466858" w:rsidP="00882D65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466858" w:rsidRPr="00C4600F" w:rsidRDefault="00466858" w:rsidP="00882D65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66858" w:rsidRPr="00C4600F" w:rsidRDefault="00466858" w:rsidP="00882D65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466858" w:rsidRPr="00BC1CE7" w:rsidRDefault="00466858" w:rsidP="002F4614">
      <w:pPr>
        <w:spacing w:line="240" w:lineRule="auto"/>
        <w:ind w:firstLine="0"/>
        <w:jc w:val="center"/>
        <w:rPr>
          <w:sz w:val="26"/>
          <w:szCs w:val="26"/>
        </w:rPr>
      </w:pPr>
    </w:p>
    <w:sectPr w:rsidR="00466858" w:rsidRPr="00BC1CE7" w:rsidSect="00362100">
      <w:headerReference w:type="default" r:id="rId9"/>
      <w:footerReference w:type="default" r:id="rId10"/>
      <w:pgSz w:w="11907" w:h="16840" w:code="9"/>
      <w:pgMar w:top="1134" w:right="851" w:bottom="1134" w:left="1418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3C" w:rsidRDefault="00D4083C">
      <w:r>
        <w:separator/>
      </w:r>
    </w:p>
  </w:endnote>
  <w:endnote w:type="continuationSeparator" w:id="0">
    <w:p w:rsidR="00D4083C" w:rsidRDefault="00D4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F3" w:rsidRDefault="00840CF3" w:rsidP="00CC17DD"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3C" w:rsidRDefault="00D4083C">
      <w:r>
        <w:separator/>
      </w:r>
    </w:p>
  </w:footnote>
  <w:footnote w:type="continuationSeparator" w:id="0">
    <w:p w:rsidR="00D4083C" w:rsidRDefault="00D4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00" w:rsidRDefault="00362100" w:rsidP="00362100">
    <w:pPr>
      <w:pStyle w:val="a9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B61F10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4F"/>
    <w:multiLevelType w:val="hybridMultilevel"/>
    <w:tmpl w:val="DEA2897C"/>
    <w:lvl w:ilvl="0" w:tplc="6E7ACDB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340F2"/>
    <w:multiLevelType w:val="hybridMultilevel"/>
    <w:tmpl w:val="2AA41C12"/>
    <w:lvl w:ilvl="0" w:tplc="8AF20AA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F5AE8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375DD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054D56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99D"/>
    <w:multiLevelType w:val="hybridMultilevel"/>
    <w:tmpl w:val="DE4EF76A"/>
    <w:lvl w:ilvl="0" w:tplc="9A369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3206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B208F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9E4A0D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AE507AB"/>
    <w:multiLevelType w:val="hybridMultilevel"/>
    <w:tmpl w:val="CD56090C"/>
    <w:lvl w:ilvl="0" w:tplc="CC4AB5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406C6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211A25"/>
    <w:multiLevelType w:val="hybridMultilevel"/>
    <w:tmpl w:val="66A8CD04"/>
    <w:lvl w:ilvl="0" w:tplc="65F4B03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F35DD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A10CD8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 w15:restartNumberingAfterBreak="0">
    <w:nsid w:val="28B9761E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65A83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 w15:restartNumberingAfterBreak="0">
    <w:nsid w:val="2A7B6C8B"/>
    <w:multiLevelType w:val="hybridMultilevel"/>
    <w:tmpl w:val="37ECB73E"/>
    <w:lvl w:ilvl="0" w:tplc="4DB0EF6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13021B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E33279C"/>
    <w:multiLevelType w:val="hybridMultilevel"/>
    <w:tmpl w:val="79A400FE"/>
    <w:lvl w:ilvl="0" w:tplc="2DD0D71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B9797F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2E1391"/>
    <w:multiLevelType w:val="multilevel"/>
    <w:tmpl w:val="BCACCCA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1DD2A63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224861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35263F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3BA089F"/>
    <w:multiLevelType w:val="hybridMultilevel"/>
    <w:tmpl w:val="7F3E060E"/>
    <w:lvl w:ilvl="0" w:tplc="5E70422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D70B8A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E7233D"/>
    <w:multiLevelType w:val="hybridMultilevel"/>
    <w:tmpl w:val="91F4BDD6"/>
    <w:lvl w:ilvl="0" w:tplc="EF9E45E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C542BF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C233C"/>
    <w:multiLevelType w:val="hybridMultilevel"/>
    <w:tmpl w:val="5E567362"/>
    <w:lvl w:ilvl="0" w:tplc="222AF18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5DA48DE"/>
    <w:multiLevelType w:val="hybridMultilevel"/>
    <w:tmpl w:val="BF5496F6"/>
    <w:lvl w:ilvl="0" w:tplc="033EB2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DDB527B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 w15:restartNumberingAfterBreak="0">
    <w:nsid w:val="5F2718CC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F79608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B74359"/>
    <w:multiLevelType w:val="hybridMultilevel"/>
    <w:tmpl w:val="EC0A020E"/>
    <w:lvl w:ilvl="0" w:tplc="8070C152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366AD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C11F82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9" w15:restartNumberingAfterBreak="0">
    <w:nsid w:val="64C9419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0" w15:restartNumberingAfterBreak="0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494591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7188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3" w15:restartNumberingAfterBreak="0">
    <w:nsid w:val="717A27C2"/>
    <w:multiLevelType w:val="hybridMultilevel"/>
    <w:tmpl w:val="F7C61082"/>
    <w:lvl w:ilvl="0" w:tplc="D668D3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B1072FB"/>
    <w:multiLevelType w:val="hybridMultilevel"/>
    <w:tmpl w:val="6F822CEE"/>
    <w:lvl w:ilvl="0" w:tplc="862A6DB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61077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8A30F2"/>
    <w:multiLevelType w:val="hybridMultilevel"/>
    <w:tmpl w:val="72DE1CFA"/>
    <w:lvl w:ilvl="0" w:tplc="FBE2A3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"/>
  </w:num>
  <w:num w:numId="4">
    <w:abstractNumId w:val="33"/>
  </w:num>
  <w:num w:numId="5">
    <w:abstractNumId w:val="23"/>
  </w:num>
  <w:num w:numId="6">
    <w:abstractNumId w:val="42"/>
  </w:num>
  <w:num w:numId="7">
    <w:abstractNumId w:val="41"/>
  </w:num>
  <w:num w:numId="8">
    <w:abstractNumId w:val="39"/>
  </w:num>
  <w:num w:numId="9">
    <w:abstractNumId w:val="4"/>
  </w:num>
  <w:num w:numId="10">
    <w:abstractNumId w:val="37"/>
  </w:num>
  <w:num w:numId="11">
    <w:abstractNumId w:val="15"/>
  </w:num>
  <w:num w:numId="12">
    <w:abstractNumId w:val="6"/>
  </w:num>
  <w:num w:numId="13">
    <w:abstractNumId w:val="19"/>
  </w:num>
  <w:num w:numId="14">
    <w:abstractNumId w:val="10"/>
  </w:num>
  <w:num w:numId="15">
    <w:abstractNumId w:val="11"/>
  </w:num>
  <w:num w:numId="16">
    <w:abstractNumId w:val="27"/>
  </w:num>
  <w:num w:numId="17">
    <w:abstractNumId w:val="20"/>
  </w:num>
  <w:num w:numId="18">
    <w:abstractNumId w:val="43"/>
  </w:num>
  <w:num w:numId="19">
    <w:abstractNumId w:val="17"/>
  </w:num>
  <w:num w:numId="20">
    <w:abstractNumId w:val="44"/>
  </w:num>
  <w:num w:numId="21">
    <w:abstractNumId w:val="26"/>
  </w:num>
  <w:num w:numId="22">
    <w:abstractNumId w:val="31"/>
  </w:num>
  <w:num w:numId="23">
    <w:abstractNumId w:val="30"/>
  </w:num>
  <w:num w:numId="24">
    <w:abstractNumId w:val="22"/>
  </w:num>
  <w:num w:numId="25">
    <w:abstractNumId w:val="40"/>
  </w:num>
  <w:num w:numId="26">
    <w:abstractNumId w:val="2"/>
  </w:num>
  <w:num w:numId="27">
    <w:abstractNumId w:val="21"/>
  </w:num>
  <w:num w:numId="28">
    <w:abstractNumId w:val="24"/>
  </w:num>
  <w:num w:numId="29">
    <w:abstractNumId w:val="14"/>
  </w:num>
  <w:num w:numId="30">
    <w:abstractNumId w:val="32"/>
  </w:num>
  <w:num w:numId="31">
    <w:abstractNumId w:val="16"/>
  </w:num>
  <w:num w:numId="32">
    <w:abstractNumId w:val="45"/>
  </w:num>
  <w:num w:numId="33">
    <w:abstractNumId w:val="28"/>
  </w:num>
  <w:num w:numId="34">
    <w:abstractNumId w:val="13"/>
  </w:num>
  <w:num w:numId="35">
    <w:abstractNumId w:val="0"/>
  </w:num>
  <w:num w:numId="36">
    <w:abstractNumId w:val="12"/>
  </w:num>
  <w:num w:numId="37">
    <w:abstractNumId w:val="18"/>
  </w:num>
  <w:num w:numId="38">
    <w:abstractNumId w:val="8"/>
  </w:num>
  <w:num w:numId="39">
    <w:abstractNumId w:val="38"/>
  </w:num>
  <w:num w:numId="40">
    <w:abstractNumId w:val="9"/>
  </w:num>
  <w:num w:numId="41">
    <w:abstractNumId w:val="1"/>
  </w:num>
  <w:num w:numId="42">
    <w:abstractNumId w:val="5"/>
  </w:num>
  <w:num w:numId="43">
    <w:abstractNumId w:val="34"/>
  </w:num>
  <w:num w:numId="44">
    <w:abstractNumId w:val="7"/>
  </w:num>
  <w:num w:numId="45">
    <w:abstractNumId w:val="25"/>
  </w:num>
  <w:num w:numId="46">
    <w:abstractNumId w:val="29"/>
  </w:num>
  <w:num w:numId="47">
    <w:abstractNumId w:val="4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47B"/>
    <w:rsid w:val="00000048"/>
    <w:rsid w:val="00000C5C"/>
    <w:rsid w:val="00001123"/>
    <w:rsid w:val="000022D2"/>
    <w:rsid w:val="000023E7"/>
    <w:rsid w:val="00003591"/>
    <w:rsid w:val="000057D0"/>
    <w:rsid w:val="000077D4"/>
    <w:rsid w:val="000120C5"/>
    <w:rsid w:val="00014CEF"/>
    <w:rsid w:val="000166BF"/>
    <w:rsid w:val="00016749"/>
    <w:rsid w:val="00017ABD"/>
    <w:rsid w:val="000216CD"/>
    <w:rsid w:val="00022B33"/>
    <w:rsid w:val="00024527"/>
    <w:rsid w:val="00024752"/>
    <w:rsid w:val="00025004"/>
    <w:rsid w:val="00025C4C"/>
    <w:rsid w:val="000300BB"/>
    <w:rsid w:val="000300F5"/>
    <w:rsid w:val="0003034E"/>
    <w:rsid w:val="000304BE"/>
    <w:rsid w:val="00030811"/>
    <w:rsid w:val="00030D95"/>
    <w:rsid w:val="00031817"/>
    <w:rsid w:val="000319B4"/>
    <w:rsid w:val="00031AFE"/>
    <w:rsid w:val="00031B73"/>
    <w:rsid w:val="00034003"/>
    <w:rsid w:val="000349D5"/>
    <w:rsid w:val="00035963"/>
    <w:rsid w:val="00036935"/>
    <w:rsid w:val="000401A9"/>
    <w:rsid w:val="00042A82"/>
    <w:rsid w:val="00042F61"/>
    <w:rsid w:val="0004327F"/>
    <w:rsid w:val="00045963"/>
    <w:rsid w:val="000462AE"/>
    <w:rsid w:val="00050B41"/>
    <w:rsid w:val="000548FC"/>
    <w:rsid w:val="000554A0"/>
    <w:rsid w:val="0005591C"/>
    <w:rsid w:val="00055D30"/>
    <w:rsid w:val="000566D8"/>
    <w:rsid w:val="00061CC9"/>
    <w:rsid w:val="0006296B"/>
    <w:rsid w:val="000629EF"/>
    <w:rsid w:val="000639F8"/>
    <w:rsid w:val="00063CBA"/>
    <w:rsid w:val="0006645E"/>
    <w:rsid w:val="00066E3C"/>
    <w:rsid w:val="00070133"/>
    <w:rsid w:val="0007029A"/>
    <w:rsid w:val="0007058F"/>
    <w:rsid w:val="0007074A"/>
    <w:rsid w:val="00071EC3"/>
    <w:rsid w:val="00072FDB"/>
    <w:rsid w:val="000739C0"/>
    <w:rsid w:val="00076227"/>
    <w:rsid w:val="000778EA"/>
    <w:rsid w:val="00080C3C"/>
    <w:rsid w:val="00080F90"/>
    <w:rsid w:val="00081A90"/>
    <w:rsid w:val="000826F9"/>
    <w:rsid w:val="00082907"/>
    <w:rsid w:val="00082E77"/>
    <w:rsid w:val="000839CC"/>
    <w:rsid w:val="000839EC"/>
    <w:rsid w:val="0008771D"/>
    <w:rsid w:val="0009120D"/>
    <w:rsid w:val="00093B6B"/>
    <w:rsid w:val="00093F30"/>
    <w:rsid w:val="00094802"/>
    <w:rsid w:val="00094D00"/>
    <w:rsid w:val="0009567A"/>
    <w:rsid w:val="000A0398"/>
    <w:rsid w:val="000A05B3"/>
    <w:rsid w:val="000A1F34"/>
    <w:rsid w:val="000A39B4"/>
    <w:rsid w:val="000A4CB4"/>
    <w:rsid w:val="000A4E39"/>
    <w:rsid w:val="000A59BF"/>
    <w:rsid w:val="000A5DD7"/>
    <w:rsid w:val="000A74EC"/>
    <w:rsid w:val="000A7607"/>
    <w:rsid w:val="000B03B2"/>
    <w:rsid w:val="000B0CE2"/>
    <w:rsid w:val="000B0DAF"/>
    <w:rsid w:val="000B18CD"/>
    <w:rsid w:val="000B49AA"/>
    <w:rsid w:val="000B6678"/>
    <w:rsid w:val="000B67E8"/>
    <w:rsid w:val="000C03FF"/>
    <w:rsid w:val="000C1642"/>
    <w:rsid w:val="000C1DEF"/>
    <w:rsid w:val="000C267B"/>
    <w:rsid w:val="000C296E"/>
    <w:rsid w:val="000C4965"/>
    <w:rsid w:val="000C6428"/>
    <w:rsid w:val="000D08A9"/>
    <w:rsid w:val="000D1E15"/>
    <w:rsid w:val="000D2762"/>
    <w:rsid w:val="000D2D68"/>
    <w:rsid w:val="000D5E02"/>
    <w:rsid w:val="000E4686"/>
    <w:rsid w:val="000E48FA"/>
    <w:rsid w:val="000E65F3"/>
    <w:rsid w:val="000E7868"/>
    <w:rsid w:val="000F0484"/>
    <w:rsid w:val="000F0ACF"/>
    <w:rsid w:val="000F1236"/>
    <w:rsid w:val="000F14C8"/>
    <w:rsid w:val="000F18C2"/>
    <w:rsid w:val="000F230F"/>
    <w:rsid w:val="000F2F23"/>
    <w:rsid w:val="000F35BE"/>
    <w:rsid w:val="000F49F5"/>
    <w:rsid w:val="000F5531"/>
    <w:rsid w:val="00100252"/>
    <w:rsid w:val="00100935"/>
    <w:rsid w:val="001026C2"/>
    <w:rsid w:val="001050EC"/>
    <w:rsid w:val="00105914"/>
    <w:rsid w:val="00106FC0"/>
    <w:rsid w:val="0010787E"/>
    <w:rsid w:val="00112569"/>
    <w:rsid w:val="001137EC"/>
    <w:rsid w:val="00113F25"/>
    <w:rsid w:val="0011437F"/>
    <w:rsid w:val="001167F1"/>
    <w:rsid w:val="0012083A"/>
    <w:rsid w:val="00123965"/>
    <w:rsid w:val="00124BD4"/>
    <w:rsid w:val="00125451"/>
    <w:rsid w:val="0012555F"/>
    <w:rsid w:val="0012708A"/>
    <w:rsid w:val="001302D1"/>
    <w:rsid w:val="00131D1F"/>
    <w:rsid w:val="00135B8A"/>
    <w:rsid w:val="0013664D"/>
    <w:rsid w:val="00136C24"/>
    <w:rsid w:val="00136EC6"/>
    <w:rsid w:val="00141209"/>
    <w:rsid w:val="00141851"/>
    <w:rsid w:val="00141EE2"/>
    <w:rsid w:val="001457CF"/>
    <w:rsid w:val="00145BAA"/>
    <w:rsid w:val="00146014"/>
    <w:rsid w:val="00146BE3"/>
    <w:rsid w:val="00150E72"/>
    <w:rsid w:val="0015192C"/>
    <w:rsid w:val="00152BB3"/>
    <w:rsid w:val="00156BDC"/>
    <w:rsid w:val="0015770A"/>
    <w:rsid w:val="00160361"/>
    <w:rsid w:val="0016296C"/>
    <w:rsid w:val="001633F6"/>
    <w:rsid w:val="00164C1C"/>
    <w:rsid w:val="001652BC"/>
    <w:rsid w:val="001664A4"/>
    <w:rsid w:val="00166868"/>
    <w:rsid w:val="00166CEB"/>
    <w:rsid w:val="001716DD"/>
    <w:rsid w:val="001723FE"/>
    <w:rsid w:val="00172D32"/>
    <w:rsid w:val="00173C03"/>
    <w:rsid w:val="0017453E"/>
    <w:rsid w:val="00175C2C"/>
    <w:rsid w:val="00176484"/>
    <w:rsid w:val="00177674"/>
    <w:rsid w:val="00177786"/>
    <w:rsid w:val="0018167D"/>
    <w:rsid w:val="0018189B"/>
    <w:rsid w:val="00183E40"/>
    <w:rsid w:val="00184525"/>
    <w:rsid w:val="00185050"/>
    <w:rsid w:val="00185A8A"/>
    <w:rsid w:val="001875CB"/>
    <w:rsid w:val="00192C59"/>
    <w:rsid w:val="00192DC2"/>
    <w:rsid w:val="001940CC"/>
    <w:rsid w:val="001958B6"/>
    <w:rsid w:val="00196C0C"/>
    <w:rsid w:val="00197DE7"/>
    <w:rsid w:val="001A2D06"/>
    <w:rsid w:val="001A3E1C"/>
    <w:rsid w:val="001B161F"/>
    <w:rsid w:val="001B6D01"/>
    <w:rsid w:val="001B72E8"/>
    <w:rsid w:val="001B779F"/>
    <w:rsid w:val="001C07A4"/>
    <w:rsid w:val="001C1BDA"/>
    <w:rsid w:val="001C2BA6"/>
    <w:rsid w:val="001C3172"/>
    <w:rsid w:val="001C3CBC"/>
    <w:rsid w:val="001C44DB"/>
    <w:rsid w:val="001C55DA"/>
    <w:rsid w:val="001C5B7F"/>
    <w:rsid w:val="001C66E2"/>
    <w:rsid w:val="001C73F4"/>
    <w:rsid w:val="001D0E14"/>
    <w:rsid w:val="001D41BB"/>
    <w:rsid w:val="001D447D"/>
    <w:rsid w:val="001D4BF3"/>
    <w:rsid w:val="001D4CF9"/>
    <w:rsid w:val="001D5169"/>
    <w:rsid w:val="001D601D"/>
    <w:rsid w:val="001D740C"/>
    <w:rsid w:val="001D75FE"/>
    <w:rsid w:val="001D7DF6"/>
    <w:rsid w:val="001E0206"/>
    <w:rsid w:val="001E3B7F"/>
    <w:rsid w:val="001E3C18"/>
    <w:rsid w:val="001E3E4B"/>
    <w:rsid w:val="001E68C3"/>
    <w:rsid w:val="001E74C7"/>
    <w:rsid w:val="001E75C5"/>
    <w:rsid w:val="001E7606"/>
    <w:rsid w:val="001E79AA"/>
    <w:rsid w:val="001F1D63"/>
    <w:rsid w:val="001F24FB"/>
    <w:rsid w:val="001F3572"/>
    <w:rsid w:val="001F4055"/>
    <w:rsid w:val="001F4408"/>
    <w:rsid w:val="001F4788"/>
    <w:rsid w:val="001F6908"/>
    <w:rsid w:val="001F6C3A"/>
    <w:rsid w:val="001F7E5D"/>
    <w:rsid w:val="002000AC"/>
    <w:rsid w:val="00200924"/>
    <w:rsid w:val="00205C46"/>
    <w:rsid w:val="002078CA"/>
    <w:rsid w:val="00211BE4"/>
    <w:rsid w:val="00211CA8"/>
    <w:rsid w:val="00213142"/>
    <w:rsid w:val="00213A0C"/>
    <w:rsid w:val="00217C94"/>
    <w:rsid w:val="00220341"/>
    <w:rsid w:val="00220C5D"/>
    <w:rsid w:val="00225F07"/>
    <w:rsid w:val="00227223"/>
    <w:rsid w:val="002278B0"/>
    <w:rsid w:val="00232681"/>
    <w:rsid w:val="002332A9"/>
    <w:rsid w:val="00234027"/>
    <w:rsid w:val="0023437B"/>
    <w:rsid w:val="002345E8"/>
    <w:rsid w:val="00236532"/>
    <w:rsid w:val="00236901"/>
    <w:rsid w:val="00237A34"/>
    <w:rsid w:val="00237E93"/>
    <w:rsid w:val="002434D7"/>
    <w:rsid w:val="0024431D"/>
    <w:rsid w:val="0024512D"/>
    <w:rsid w:val="00245480"/>
    <w:rsid w:val="00245D2A"/>
    <w:rsid w:val="00245E56"/>
    <w:rsid w:val="00251CA8"/>
    <w:rsid w:val="0025313E"/>
    <w:rsid w:val="00253C31"/>
    <w:rsid w:val="00254C4D"/>
    <w:rsid w:val="00255CF1"/>
    <w:rsid w:val="00260B59"/>
    <w:rsid w:val="00261450"/>
    <w:rsid w:val="0026166C"/>
    <w:rsid w:val="00262659"/>
    <w:rsid w:val="00262E6D"/>
    <w:rsid w:val="002640CC"/>
    <w:rsid w:val="00264A5C"/>
    <w:rsid w:val="002658F6"/>
    <w:rsid w:val="00266D6A"/>
    <w:rsid w:val="00266E43"/>
    <w:rsid w:val="00270177"/>
    <w:rsid w:val="00274BB2"/>
    <w:rsid w:val="00274CC4"/>
    <w:rsid w:val="00274F33"/>
    <w:rsid w:val="002760E9"/>
    <w:rsid w:val="00276E1F"/>
    <w:rsid w:val="00277063"/>
    <w:rsid w:val="00282237"/>
    <w:rsid w:val="00282302"/>
    <w:rsid w:val="0028343F"/>
    <w:rsid w:val="00284494"/>
    <w:rsid w:val="00284AEB"/>
    <w:rsid w:val="00285E83"/>
    <w:rsid w:val="00290253"/>
    <w:rsid w:val="002916B1"/>
    <w:rsid w:val="00291A75"/>
    <w:rsid w:val="002932D0"/>
    <w:rsid w:val="0029333F"/>
    <w:rsid w:val="002937D7"/>
    <w:rsid w:val="00293CB0"/>
    <w:rsid w:val="00297A5B"/>
    <w:rsid w:val="002A0D07"/>
    <w:rsid w:val="002A1880"/>
    <w:rsid w:val="002A3E6A"/>
    <w:rsid w:val="002A4113"/>
    <w:rsid w:val="002A5E57"/>
    <w:rsid w:val="002A73B3"/>
    <w:rsid w:val="002B2803"/>
    <w:rsid w:val="002B2E64"/>
    <w:rsid w:val="002B547B"/>
    <w:rsid w:val="002B6874"/>
    <w:rsid w:val="002B74B2"/>
    <w:rsid w:val="002C013E"/>
    <w:rsid w:val="002C1BD2"/>
    <w:rsid w:val="002C3D30"/>
    <w:rsid w:val="002C3F2F"/>
    <w:rsid w:val="002C3F5F"/>
    <w:rsid w:val="002C4C39"/>
    <w:rsid w:val="002C6089"/>
    <w:rsid w:val="002C61F9"/>
    <w:rsid w:val="002C6D81"/>
    <w:rsid w:val="002C6E3D"/>
    <w:rsid w:val="002C7B46"/>
    <w:rsid w:val="002D03D4"/>
    <w:rsid w:val="002D23DE"/>
    <w:rsid w:val="002D25F6"/>
    <w:rsid w:val="002D5442"/>
    <w:rsid w:val="002D6D75"/>
    <w:rsid w:val="002D7B0C"/>
    <w:rsid w:val="002E201A"/>
    <w:rsid w:val="002E309B"/>
    <w:rsid w:val="002E5544"/>
    <w:rsid w:val="002F23A6"/>
    <w:rsid w:val="002F2C13"/>
    <w:rsid w:val="002F4614"/>
    <w:rsid w:val="002F50A7"/>
    <w:rsid w:val="002F527A"/>
    <w:rsid w:val="002F6B82"/>
    <w:rsid w:val="002F7292"/>
    <w:rsid w:val="00300B51"/>
    <w:rsid w:val="00301A3C"/>
    <w:rsid w:val="00302B13"/>
    <w:rsid w:val="00302C96"/>
    <w:rsid w:val="00302D97"/>
    <w:rsid w:val="00303E82"/>
    <w:rsid w:val="003043F1"/>
    <w:rsid w:val="00304446"/>
    <w:rsid w:val="003052B9"/>
    <w:rsid w:val="00306247"/>
    <w:rsid w:val="00312A46"/>
    <w:rsid w:val="00312D79"/>
    <w:rsid w:val="00313C01"/>
    <w:rsid w:val="003154A9"/>
    <w:rsid w:val="00316715"/>
    <w:rsid w:val="00316FE8"/>
    <w:rsid w:val="00317185"/>
    <w:rsid w:val="00317CDD"/>
    <w:rsid w:val="00317F53"/>
    <w:rsid w:val="00320671"/>
    <w:rsid w:val="00320DCC"/>
    <w:rsid w:val="00322983"/>
    <w:rsid w:val="00324953"/>
    <w:rsid w:val="003264BE"/>
    <w:rsid w:val="00326B9F"/>
    <w:rsid w:val="00326EC8"/>
    <w:rsid w:val="00330618"/>
    <w:rsid w:val="00335E76"/>
    <w:rsid w:val="00335F7E"/>
    <w:rsid w:val="00337DAA"/>
    <w:rsid w:val="003400DE"/>
    <w:rsid w:val="00340152"/>
    <w:rsid w:val="00344011"/>
    <w:rsid w:val="00345A95"/>
    <w:rsid w:val="00347DD0"/>
    <w:rsid w:val="00347ED7"/>
    <w:rsid w:val="0035011F"/>
    <w:rsid w:val="00351FC8"/>
    <w:rsid w:val="003533B8"/>
    <w:rsid w:val="00354E42"/>
    <w:rsid w:val="0036050A"/>
    <w:rsid w:val="00362100"/>
    <w:rsid w:val="003635C3"/>
    <w:rsid w:val="00364F7C"/>
    <w:rsid w:val="00365E59"/>
    <w:rsid w:val="00367797"/>
    <w:rsid w:val="00370986"/>
    <w:rsid w:val="00376769"/>
    <w:rsid w:val="00377871"/>
    <w:rsid w:val="00377D0E"/>
    <w:rsid w:val="00377DC7"/>
    <w:rsid w:val="00380F0A"/>
    <w:rsid w:val="00382658"/>
    <w:rsid w:val="003829E2"/>
    <w:rsid w:val="00385D94"/>
    <w:rsid w:val="00387126"/>
    <w:rsid w:val="00387B5F"/>
    <w:rsid w:val="00391A1E"/>
    <w:rsid w:val="00391B8E"/>
    <w:rsid w:val="003922CF"/>
    <w:rsid w:val="00393DE3"/>
    <w:rsid w:val="003966B6"/>
    <w:rsid w:val="00396DFB"/>
    <w:rsid w:val="0039725C"/>
    <w:rsid w:val="003A2021"/>
    <w:rsid w:val="003A3FB8"/>
    <w:rsid w:val="003A62EC"/>
    <w:rsid w:val="003A7909"/>
    <w:rsid w:val="003B23FB"/>
    <w:rsid w:val="003B29D0"/>
    <w:rsid w:val="003B3A00"/>
    <w:rsid w:val="003B4087"/>
    <w:rsid w:val="003B6580"/>
    <w:rsid w:val="003C1987"/>
    <w:rsid w:val="003C2D3E"/>
    <w:rsid w:val="003C2E04"/>
    <w:rsid w:val="003C3FEA"/>
    <w:rsid w:val="003C507B"/>
    <w:rsid w:val="003C5990"/>
    <w:rsid w:val="003C72E3"/>
    <w:rsid w:val="003C7745"/>
    <w:rsid w:val="003D52AE"/>
    <w:rsid w:val="003D5F19"/>
    <w:rsid w:val="003D7238"/>
    <w:rsid w:val="003E2AB1"/>
    <w:rsid w:val="003E2DE4"/>
    <w:rsid w:val="003E34F0"/>
    <w:rsid w:val="003E5804"/>
    <w:rsid w:val="003F01ED"/>
    <w:rsid w:val="003F122C"/>
    <w:rsid w:val="003F16E1"/>
    <w:rsid w:val="003F1C4A"/>
    <w:rsid w:val="003F2E80"/>
    <w:rsid w:val="003F6A95"/>
    <w:rsid w:val="003F7684"/>
    <w:rsid w:val="0040004B"/>
    <w:rsid w:val="004023DC"/>
    <w:rsid w:val="00402411"/>
    <w:rsid w:val="004046B3"/>
    <w:rsid w:val="004047C2"/>
    <w:rsid w:val="00405243"/>
    <w:rsid w:val="00405941"/>
    <w:rsid w:val="00406B1A"/>
    <w:rsid w:val="00411523"/>
    <w:rsid w:val="004121D7"/>
    <w:rsid w:val="0041462E"/>
    <w:rsid w:val="00415188"/>
    <w:rsid w:val="00415356"/>
    <w:rsid w:val="004209A5"/>
    <w:rsid w:val="00421DAD"/>
    <w:rsid w:val="00422468"/>
    <w:rsid w:val="00423D7C"/>
    <w:rsid w:val="0042491A"/>
    <w:rsid w:val="00426EC3"/>
    <w:rsid w:val="004306A2"/>
    <w:rsid w:val="00432899"/>
    <w:rsid w:val="00434AF0"/>
    <w:rsid w:val="004379BB"/>
    <w:rsid w:val="00442E77"/>
    <w:rsid w:val="004434DF"/>
    <w:rsid w:val="00444492"/>
    <w:rsid w:val="004446B0"/>
    <w:rsid w:val="00446448"/>
    <w:rsid w:val="004466C9"/>
    <w:rsid w:val="0045029F"/>
    <w:rsid w:val="00450CCA"/>
    <w:rsid w:val="004521D2"/>
    <w:rsid w:val="00455093"/>
    <w:rsid w:val="0045522D"/>
    <w:rsid w:val="00455902"/>
    <w:rsid w:val="004568EC"/>
    <w:rsid w:val="00456D49"/>
    <w:rsid w:val="00456E89"/>
    <w:rsid w:val="004571AF"/>
    <w:rsid w:val="00457A08"/>
    <w:rsid w:val="0046084F"/>
    <w:rsid w:val="00461F8B"/>
    <w:rsid w:val="0046254E"/>
    <w:rsid w:val="00463BC8"/>
    <w:rsid w:val="00464174"/>
    <w:rsid w:val="00466858"/>
    <w:rsid w:val="00470AAE"/>
    <w:rsid w:val="00471182"/>
    <w:rsid w:val="004721CB"/>
    <w:rsid w:val="00473559"/>
    <w:rsid w:val="00473CCC"/>
    <w:rsid w:val="004754A6"/>
    <w:rsid w:val="00476665"/>
    <w:rsid w:val="00477174"/>
    <w:rsid w:val="0048142C"/>
    <w:rsid w:val="00483554"/>
    <w:rsid w:val="00484A59"/>
    <w:rsid w:val="00487292"/>
    <w:rsid w:val="004902B7"/>
    <w:rsid w:val="00492639"/>
    <w:rsid w:val="004926A4"/>
    <w:rsid w:val="004946BF"/>
    <w:rsid w:val="00495B1F"/>
    <w:rsid w:val="00497D07"/>
    <w:rsid w:val="004A1BA7"/>
    <w:rsid w:val="004A46DC"/>
    <w:rsid w:val="004A7339"/>
    <w:rsid w:val="004B145D"/>
    <w:rsid w:val="004B18E8"/>
    <w:rsid w:val="004B24EF"/>
    <w:rsid w:val="004B297F"/>
    <w:rsid w:val="004B2DCE"/>
    <w:rsid w:val="004B2FEC"/>
    <w:rsid w:val="004B3196"/>
    <w:rsid w:val="004B388B"/>
    <w:rsid w:val="004B46DD"/>
    <w:rsid w:val="004B4767"/>
    <w:rsid w:val="004B5140"/>
    <w:rsid w:val="004B5A96"/>
    <w:rsid w:val="004B6546"/>
    <w:rsid w:val="004C0340"/>
    <w:rsid w:val="004C1F02"/>
    <w:rsid w:val="004C263C"/>
    <w:rsid w:val="004C683F"/>
    <w:rsid w:val="004C7F47"/>
    <w:rsid w:val="004D0A50"/>
    <w:rsid w:val="004D0AB9"/>
    <w:rsid w:val="004D13DB"/>
    <w:rsid w:val="004D372A"/>
    <w:rsid w:val="004D47E8"/>
    <w:rsid w:val="004D5B43"/>
    <w:rsid w:val="004D6B3A"/>
    <w:rsid w:val="004D765E"/>
    <w:rsid w:val="004E085D"/>
    <w:rsid w:val="004E3B1C"/>
    <w:rsid w:val="004E5156"/>
    <w:rsid w:val="004E531A"/>
    <w:rsid w:val="004E7811"/>
    <w:rsid w:val="004F0324"/>
    <w:rsid w:val="004F09BF"/>
    <w:rsid w:val="004F0A93"/>
    <w:rsid w:val="004F18DB"/>
    <w:rsid w:val="004F1E78"/>
    <w:rsid w:val="004F262E"/>
    <w:rsid w:val="004F372E"/>
    <w:rsid w:val="004F4741"/>
    <w:rsid w:val="004F5B6C"/>
    <w:rsid w:val="004F7E43"/>
    <w:rsid w:val="00500895"/>
    <w:rsid w:val="00501A57"/>
    <w:rsid w:val="00503334"/>
    <w:rsid w:val="00506FD9"/>
    <w:rsid w:val="00510129"/>
    <w:rsid w:val="005126F3"/>
    <w:rsid w:val="00513685"/>
    <w:rsid w:val="00515268"/>
    <w:rsid w:val="00515D84"/>
    <w:rsid w:val="00515FFA"/>
    <w:rsid w:val="0051760C"/>
    <w:rsid w:val="005204D5"/>
    <w:rsid w:val="00520DF0"/>
    <w:rsid w:val="0052408B"/>
    <w:rsid w:val="00525AD8"/>
    <w:rsid w:val="00525E6F"/>
    <w:rsid w:val="00526281"/>
    <w:rsid w:val="00526A20"/>
    <w:rsid w:val="00530A34"/>
    <w:rsid w:val="0053386F"/>
    <w:rsid w:val="00533F42"/>
    <w:rsid w:val="005355CF"/>
    <w:rsid w:val="005356FC"/>
    <w:rsid w:val="0054092F"/>
    <w:rsid w:val="00542445"/>
    <w:rsid w:val="005427DA"/>
    <w:rsid w:val="00542F8E"/>
    <w:rsid w:val="00550C4D"/>
    <w:rsid w:val="00552311"/>
    <w:rsid w:val="00552912"/>
    <w:rsid w:val="0055317A"/>
    <w:rsid w:val="005539C9"/>
    <w:rsid w:val="00554C8F"/>
    <w:rsid w:val="00556478"/>
    <w:rsid w:val="00556491"/>
    <w:rsid w:val="00556C03"/>
    <w:rsid w:val="00557ADE"/>
    <w:rsid w:val="00560C1E"/>
    <w:rsid w:val="005624F9"/>
    <w:rsid w:val="00563650"/>
    <w:rsid w:val="0056404F"/>
    <w:rsid w:val="00564B3D"/>
    <w:rsid w:val="005654EB"/>
    <w:rsid w:val="00565C33"/>
    <w:rsid w:val="005675E3"/>
    <w:rsid w:val="005704C4"/>
    <w:rsid w:val="0057119E"/>
    <w:rsid w:val="0057436C"/>
    <w:rsid w:val="00575177"/>
    <w:rsid w:val="0057762C"/>
    <w:rsid w:val="00577781"/>
    <w:rsid w:val="00580FFC"/>
    <w:rsid w:val="0058183B"/>
    <w:rsid w:val="00584974"/>
    <w:rsid w:val="00585083"/>
    <w:rsid w:val="0059024F"/>
    <w:rsid w:val="00590FB0"/>
    <w:rsid w:val="00591D93"/>
    <w:rsid w:val="00591DBE"/>
    <w:rsid w:val="00593705"/>
    <w:rsid w:val="0059615B"/>
    <w:rsid w:val="005968A2"/>
    <w:rsid w:val="00596CE8"/>
    <w:rsid w:val="005A063B"/>
    <w:rsid w:val="005A0C14"/>
    <w:rsid w:val="005A0C50"/>
    <w:rsid w:val="005A2F25"/>
    <w:rsid w:val="005A3A75"/>
    <w:rsid w:val="005A3BAD"/>
    <w:rsid w:val="005A5170"/>
    <w:rsid w:val="005A5628"/>
    <w:rsid w:val="005B042C"/>
    <w:rsid w:val="005B1F80"/>
    <w:rsid w:val="005B21AA"/>
    <w:rsid w:val="005B3025"/>
    <w:rsid w:val="005B5A10"/>
    <w:rsid w:val="005B6017"/>
    <w:rsid w:val="005B6ADB"/>
    <w:rsid w:val="005B6BEF"/>
    <w:rsid w:val="005B7066"/>
    <w:rsid w:val="005C166A"/>
    <w:rsid w:val="005C205F"/>
    <w:rsid w:val="005C3F80"/>
    <w:rsid w:val="005C48CB"/>
    <w:rsid w:val="005C57B6"/>
    <w:rsid w:val="005C5FE0"/>
    <w:rsid w:val="005C6264"/>
    <w:rsid w:val="005C6ED8"/>
    <w:rsid w:val="005C7204"/>
    <w:rsid w:val="005D1333"/>
    <w:rsid w:val="005D20CB"/>
    <w:rsid w:val="005D2A95"/>
    <w:rsid w:val="005D2F87"/>
    <w:rsid w:val="005D4640"/>
    <w:rsid w:val="005D54F2"/>
    <w:rsid w:val="005D58B5"/>
    <w:rsid w:val="005D64FB"/>
    <w:rsid w:val="005D6DEA"/>
    <w:rsid w:val="005D771E"/>
    <w:rsid w:val="005E1516"/>
    <w:rsid w:val="005E154D"/>
    <w:rsid w:val="005E172E"/>
    <w:rsid w:val="005E2D9F"/>
    <w:rsid w:val="005E2E8A"/>
    <w:rsid w:val="005E5AD8"/>
    <w:rsid w:val="005E5C59"/>
    <w:rsid w:val="005E5FAE"/>
    <w:rsid w:val="005E771D"/>
    <w:rsid w:val="005E7FF4"/>
    <w:rsid w:val="005F0301"/>
    <w:rsid w:val="005F20F1"/>
    <w:rsid w:val="005F33D8"/>
    <w:rsid w:val="005F57D0"/>
    <w:rsid w:val="005F6182"/>
    <w:rsid w:val="005F73B3"/>
    <w:rsid w:val="005F74EF"/>
    <w:rsid w:val="0060118D"/>
    <w:rsid w:val="00601347"/>
    <w:rsid w:val="00601893"/>
    <w:rsid w:val="00604750"/>
    <w:rsid w:val="00604A10"/>
    <w:rsid w:val="00604A8D"/>
    <w:rsid w:val="006105A3"/>
    <w:rsid w:val="00612394"/>
    <w:rsid w:val="006124BD"/>
    <w:rsid w:val="00612903"/>
    <w:rsid w:val="006142CC"/>
    <w:rsid w:val="0061552C"/>
    <w:rsid w:val="00615EDE"/>
    <w:rsid w:val="00616B5C"/>
    <w:rsid w:val="006174B2"/>
    <w:rsid w:val="00620643"/>
    <w:rsid w:val="0062187C"/>
    <w:rsid w:val="00621E9F"/>
    <w:rsid w:val="006222B6"/>
    <w:rsid w:val="0062293F"/>
    <w:rsid w:val="00622D82"/>
    <w:rsid w:val="00623109"/>
    <w:rsid w:val="006237E7"/>
    <w:rsid w:val="0062435E"/>
    <w:rsid w:val="00625130"/>
    <w:rsid w:val="00627A11"/>
    <w:rsid w:val="00627DAC"/>
    <w:rsid w:val="006302CC"/>
    <w:rsid w:val="00631CDB"/>
    <w:rsid w:val="00632276"/>
    <w:rsid w:val="00634256"/>
    <w:rsid w:val="006362ED"/>
    <w:rsid w:val="006375EB"/>
    <w:rsid w:val="00640572"/>
    <w:rsid w:val="00640656"/>
    <w:rsid w:val="006415BC"/>
    <w:rsid w:val="006419DA"/>
    <w:rsid w:val="00642336"/>
    <w:rsid w:val="006424F3"/>
    <w:rsid w:val="006429E7"/>
    <w:rsid w:val="006432BD"/>
    <w:rsid w:val="00644CFE"/>
    <w:rsid w:val="006463D0"/>
    <w:rsid w:val="00646651"/>
    <w:rsid w:val="0065019B"/>
    <w:rsid w:val="0065161C"/>
    <w:rsid w:val="00651D8B"/>
    <w:rsid w:val="00651DD9"/>
    <w:rsid w:val="006534A5"/>
    <w:rsid w:val="00655240"/>
    <w:rsid w:val="00656471"/>
    <w:rsid w:val="00656E0B"/>
    <w:rsid w:val="00661119"/>
    <w:rsid w:val="00663BB8"/>
    <w:rsid w:val="00664F6E"/>
    <w:rsid w:val="006657AB"/>
    <w:rsid w:val="00665DD2"/>
    <w:rsid w:val="00665E31"/>
    <w:rsid w:val="006670D2"/>
    <w:rsid w:val="00667E0E"/>
    <w:rsid w:val="0067352F"/>
    <w:rsid w:val="00675126"/>
    <w:rsid w:val="00675952"/>
    <w:rsid w:val="00676468"/>
    <w:rsid w:val="00676BA1"/>
    <w:rsid w:val="00676D99"/>
    <w:rsid w:val="00682A08"/>
    <w:rsid w:val="0068354C"/>
    <w:rsid w:val="0068473C"/>
    <w:rsid w:val="00684D35"/>
    <w:rsid w:val="00686E23"/>
    <w:rsid w:val="00690246"/>
    <w:rsid w:val="00690E16"/>
    <w:rsid w:val="00691489"/>
    <w:rsid w:val="00695112"/>
    <w:rsid w:val="006959D4"/>
    <w:rsid w:val="006974A4"/>
    <w:rsid w:val="006A183A"/>
    <w:rsid w:val="006A1913"/>
    <w:rsid w:val="006A1B22"/>
    <w:rsid w:val="006A2932"/>
    <w:rsid w:val="006A347E"/>
    <w:rsid w:val="006A50BF"/>
    <w:rsid w:val="006A58B5"/>
    <w:rsid w:val="006A66C4"/>
    <w:rsid w:val="006A69A2"/>
    <w:rsid w:val="006B1160"/>
    <w:rsid w:val="006B11B6"/>
    <w:rsid w:val="006B1E87"/>
    <w:rsid w:val="006B22E9"/>
    <w:rsid w:val="006B35E4"/>
    <w:rsid w:val="006B5B44"/>
    <w:rsid w:val="006B6F2D"/>
    <w:rsid w:val="006B728D"/>
    <w:rsid w:val="006B786F"/>
    <w:rsid w:val="006C002F"/>
    <w:rsid w:val="006C09D2"/>
    <w:rsid w:val="006C3BB3"/>
    <w:rsid w:val="006D0D2E"/>
    <w:rsid w:val="006D1363"/>
    <w:rsid w:val="006D1443"/>
    <w:rsid w:val="006D1BE0"/>
    <w:rsid w:val="006D1E53"/>
    <w:rsid w:val="006D414F"/>
    <w:rsid w:val="006D48F0"/>
    <w:rsid w:val="006D5546"/>
    <w:rsid w:val="006D5A51"/>
    <w:rsid w:val="006D5C0B"/>
    <w:rsid w:val="006D7875"/>
    <w:rsid w:val="006D7894"/>
    <w:rsid w:val="006E127A"/>
    <w:rsid w:val="006E1624"/>
    <w:rsid w:val="006E4C94"/>
    <w:rsid w:val="006E7A78"/>
    <w:rsid w:val="006F2BBA"/>
    <w:rsid w:val="006F34D5"/>
    <w:rsid w:val="006F371F"/>
    <w:rsid w:val="006F3E56"/>
    <w:rsid w:val="006F414F"/>
    <w:rsid w:val="006F4356"/>
    <w:rsid w:val="006F5EAC"/>
    <w:rsid w:val="006F68F4"/>
    <w:rsid w:val="006F6E56"/>
    <w:rsid w:val="006F7EFE"/>
    <w:rsid w:val="00701C06"/>
    <w:rsid w:val="00701FFF"/>
    <w:rsid w:val="00702618"/>
    <w:rsid w:val="007057ED"/>
    <w:rsid w:val="00706194"/>
    <w:rsid w:val="00706A38"/>
    <w:rsid w:val="0071047C"/>
    <w:rsid w:val="00710698"/>
    <w:rsid w:val="0071516F"/>
    <w:rsid w:val="007156EC"/>
    <w:rsid w:val="007166C8"/>
    <w:rsid w:val="0071670F"/>
    <w:rsid w:val="00721013"/>
    <w:rsid w:val="007211CD"/>
    <w:rsid w:val="00721457"/>
    <w:rsid w:val="00721528"/>
    <w:rsid w:val="00721896"/>
    <w:rsid w:val="00723DB0"/>
    <w:rsid w:val="00725484"/>
    <w:rsid w:val="0072725B"/>
    <w:rsid w:val="0072791A"/>
    <w:rsid w:val="00730695"/>
    <w:rsid w:val="00731C42"/>
    <w:rsid w:val="00732F5B"/>
    <w:rsid w:val="007340E4"/>
    <w:rsid w:val="00734640"/>
    <w:rsid w:val="00734A78"/>
    <w:rsid w:val="00741D6B"/>
    <w:rsid w:val="007424F2"/>
    <w:rsid w:val="00743486"/>
    <w:rsid w:val="007442CE"/>
    <w:rsid w:val="00746BFB"/>
    <w:rsid w:val="00747385"/>
    <w:rsid w:val="007517DB"/>
    <w:rsid w:val="0075200A"/>
    <w:rsid w:val="0075401E"/>
    <w:rsid w:val="00756A0A"/>
    <w:rsid w:val="00756ABA"/>
    <w:rsid w:val="00757303"/>
    <w:rsid w:val="0076036B"/>
    <w:rsid w:val="00761811"/>
    <w:rsid w:val="00761D46"/>
    <w:rsid w:val="00763697"/>
    <w:rsid w:val="007637EF"/>
    <w:rsid w:val="00764B5E"/>
    <w:rsid w:val="00765957"/>
    <w:rsid w:val="00770ABC"/>
    <w:rsid w:val="00770DED"/>
    <w:rsid w:val="00772211"/>
    <w:rsid w:val="007736A7"/>
    <w:rsid w:val="007744E7"/>
    <w:rsid w:val="007745BB"/>
    <w:rsid w:val="00774C0D"/>
    <w:rsid w:val="0078116B"/>
    <w:rsid w:val="007819CF"/>
    <w:rsid w:val="00785629"/>
    <w:rsid w:val="00785F1B"/>
    <w:rsid w:val="00787C17"/>
    <w:rsid w:val="0079050F"/>
    <w:rsid w:val="00792012"/>
    <w:rsid w:val="007927E0"/>
    <w:rsid w:val="00792CF1"/>
    <w:rsid w:val="00795176"/>
    <w:rsid w:val="00795CA1"/>
    <w:rsid w:val="00797847"/>
    <w:rsid w:val="00797A7E"/>
    <w:rsid w:val="007A0659"/>
    <w:rsid w:val="007A225D"/>
    <w:rsid w:val="007A25EA"/>
    <w:rsid w:val="007A3817"/>
    <w:rsid w:val="007A39BF"/>
    <w:rsid w:val="007A4925"/>
    <w:rsid w:val="007A5EB3"/>
    <w:rsid w:val="007A60CF"/>
    <w:rsid w:val="007A644A"/>
    <w:rsid w:val="007B0624"/>
    <w:rsid w:val="007B0E11"/>
    <w:rsid w:val="007B1540"/>
    <w:rsid w:val="007B261D"/>
    <w:rsid w:val="007B263F"/>
    <w:rsid w:val="007B32D8"/>
    <w:rsid w:val="007B4B92"/>
    <w:rsid w:val="007B78C1"/>
    <w:rsid w:val="007C19CD"/>
    <w:rsid w:val="007C2251"/>
    <w:rsid w:val="007C272A"/>
    <w:rsid w:val="007C3241"/>
    <w:rsid w:val="007C5030"/>
    <w:rsid w:val="007C62EE"/>
    <w:rsid w:val="007C6F3D"/>
    <w:rsid w:val="007C720A"/>
    <w:rsid w:val="007C78E3"/>
    <w:rsid w:val="007D05A0"/>
    <w:rsid w:val="007D0D1C"/>
    <w:rsid w:val="007D1BAD"/>
    <w:rsid w:val="007D317E"/>
    <w:rsid w:val="007D4DE3"/>
    <w:rsid w:val="007D5CDC"/>
    <w:rsid w:val="007D7212"/>
    <w:rsid w:val="007D7966"/>
    <w:rsid w:val="007D7DE2"/>
    <w:rsid w:val="007E09D5"/>
    <w:rsid w:val="007E2C8A"/>
    <w:rsid w:val="007E3EF1"/>
    <w:rsid w:val="007E5CD9"/>
    <w:rsid w:val="007E678E"/>
    <w:rsid w:val="007E6B43"/>
    <w:rsid w:val="007E6EFF"/>
    <w:rsid w:val="007F2B0D"/>
    <w:rsid w:val="007F3F79"/>
    <w:rsid w:val="007F40DC"/>
    <w:rsid w:val="007F63BF"/>
    <w:rsid w:val="00802323"/>
    <w:rsid w:val="00802D3A"/>
    <w:rsid w:val="00806A86"/>
    <w:rsid w:val="00810CDD"/>
    <w:rsid w:val="00811E6F"/>
    <w:rsid w:val="00812A52"/>
    <w:rsid w:val="00814409"/>
    <w:rsid w:val="00814652"/>
    <w:rsid w:val="00814886"/>
    <w:rsid w:val="00814B50"/>
    <w:rsid w:val="008156D4"/>
    <w:rsid w:val="00815C0F"/>
    <w:rsid w:val="00817BC9"/>
    <w:rsid w:val="00821966"/>
    <w:rsid w:val="00822E9E"/>
    <w:rsid w:val="008236DE"/>
    <w:rsid w:val="00827A80"/>
    <w:rsid w:val="0083120D"/>
    <w:rsid w:val="00834092"/>
    <w:rsid w:val="00835474"/>
    <w:rsid w:val="008364AA"/>
    <w:rsid w:val="008365AC"/>
    <w:rsid w:val="008372FB"/>
    <w:rsid w:val="00840C12"/>
    <w:rsid w:val="00840CE9"/>
    <w:rsid w:val="00840CF3"/>
    <w:rsid w:val="008410D8"/>
    <w:rsid w:val="00841331"/>
    <w:rsid w:val="00843035"/>
    <w:rsid w:val="00845E0F"/>
    <w:rsid w:val="00846540"/>
    <w:rsid w:val="008468E3"/>
    <w:rsid w:val="00846CAC"/>
    <w:rsid w:val="00847E93"/>
    <w:rsid w:val="008502B7"/>
    <w:rsid w:val="00851DCA"/>
    <w:rsid w:val="00851E54"/>
    <w:rsid w:val="00852466"/>
    <w:rsid w:val="00854AB6"/>
    <w:rsid w:val="00855F4D"/>
    <w:rsid w:val="0085637C"/>
    <w:rsid w:val="00856C27"/>
    <w:rsid w:val="00857BD7"/>
    <w:rsid w:val="00862983"/>
    <w:rsid w:val="008637B7"/>
    <w:rsid w:val="008650E6"/>
    <w:rsid w:val="00865B85"/>
    <w:rsid w:val="00865BFB"/>
    <w:rsid w:val="008665B4"/>
    <w:rsid w:val="00867841"/>
    <w:rsid w:val="00871438"/>
    <w:rsid w:val="00872701"/>
    <w:rsid w:val="00872F10"/>
    <w:rsid w:val="00873FAC"/>
    <w:rsid w:val="00875008"/>
    <w:rsid w:val="00876A1C"/>
    <w:rsid w:val="00877F79"/>
    <w:rsid w:val="0088081D"/>
    <w:rsid w:val="00880B24"/>
    <w:rsid w:val="00880BC3"/>
    <w:rsid w:val="00881086"/>
    <w:rsid w:val="00882684"/>
    <w:rsid w:val="008832C4"/>
    <w:rsid w:val="00884BAC"/>
    <w:rsid w:val="0088716D"/>
    <w:rsid w:val="008877A5"/>
    <w:rsid w:val="00891D44"/>
    <w:rsid w:val="008935D7"/>
    <w:rsid w:val="008936F0"/>
    <w:rsid w:val="00893AE1"/>
    <w:rsid w:val="00893BF7"/>
    <w:rsid w:val="008940FF"/>
    <w:rsid w:val="00894518"/>
    <w:rsid w:val="008964CD"/>
    <w:rsid w:val="00896657"/>
    <w:rsid w:val="0089730D"/>
    <w:rsid w:val="008A09A1"/>
    <w:rsid w:val="008A1037"/>
    <w:rsid w:val="008A1D75"/>
    <w:rsid w:val="008A278E"/>
    <w:rsid w:val="008A2A27"/>
    <w:rsid w:val="008A4656"/>
    <w:rsid w:val="008A4E0D"/>
    <w:rsid w:val="008A5D65"/>
    <w:rsid w:val="008A6977"/>
    <w:rsid w:val="008A6C80"/>
    <w:rsid w:val="008A7559"/>
    <w:rsid w:val="008B0324"/>
    <w:rsid w:val="008B1521"/>
    <w:rsid w:val="008B240B"/>
    <w:rsid w:val="008B28D4"/>
    <w:rsid w:val="008B326D"/>
    <w:rsid w:val="008B358D"/>
    <w:rsid w:val="008B3AAE"/>
    <w:rsid w:val="008B4209"/>
    <w:rsid w:val="008B604F"/>
    <w:rsid w:val="008B60CC"/>
    <w:rsid w:val="008B689B"/>
    <w:rsid w:val="008B7DA8"/>
    <w:rsid w:val="008C2ADF"/>
    <w:rsid w:val="008C30F4"/>
    <w:rsid w:val="008C408C"/>
    <w:rsid w:val="008C4158"/>
    <w:rsid w:val="008C41DE"/>
    <w:rsid w:val="008C5904"/>
    <w:rsid w:val="008C5F3C"/>
    <w:rsid w:val="008C7736"/>
    <w:rsid w:val="008D0327"/>
    <w:rsid w:val="008D270D"/>
    <w:rsid w:val="008D2CA9"/>
    <w:rsid w:val="008D7AB4"/>
    <w:rsid w:val="008E46C5"/>
    <w:rsid w:val="008E6DDF"/>
    <w:rsid w:val="008E6FB0"/>
    <w:rsid w:val="008E7C32"/>
    <w:rsid w:val="008E7CEF"/>
    <w:rsid w:val="008F4FF0"/>
    <w:rsid w:val="008F5DB5"/>
    <w:rsid w:val="008F631C"/>
    <w:rsid w:val="008F7572"/>
    <w:rsid w:val="0090071F"/>
    <w:rsid w:val="00901E59"/>
    <w:rsid w:val="009028D6"/>
    <w:rsid w:val="009030D9"/>
    <w:rsid w:val="00903C4F"/>
    <w:rsid w:val="009048D7"/>
    <w:rsid w:val="009074A9"/>
    <w:rsid w:val="00907854"/>
    <w:rsid w:val="00907A20"/>
    <w:rsid w:val="00913758"/>
    <w:rsid w:val="00914F61"/>
    <w:rsid w:val="00915859"/>
    <w:rsid w:val="0091674F"/>
    <w:rsid w:val="00916F5E"/>
    <w:rsid w:val="00920172"/>
    <w:rsid w:val="00922807"/>
    <w:rsid w:val="009232F7"/>
    <w:rsid w:val="00925B56"/>
    <w:rsid w:val="00925C71"/>
    <w:rsid w:val="00925CC9"/>
    <w:rsid w:val="0092711E"/>
    <w:rsid w:val="00930346"/>
    <w:rsid w:val="0093042D"/>
    <w:rsid w:val="00930D78"/>
    <w:rsid w:val="009324B0"/>
    <w:rsid w:val="00935165"/>
    <w:rsid w:val="009374A8"/>
    <w:rsid w:val="00937B59"/>
    <w:rsid w:val="00937FCD"/>
    <w:rsid w:val="009402C0"/>
    <w:rsid w:val="00940DFE"/>
    <w:rsid w:val="009412C0"/>
    <w:rsid w:val="009427BC"/>
    <w:rsid w:val="00943315"/>
    <w:rsid w:val="00943357"/>
    <w:rsid w:val="0094400A"/>
    <w:rsid w:val="00944C81"/>
    <w:rsid w:val="00945B1F"/>
    <w:rsid w:val="0094799A"/>
    <w:rsid w:val="00947B84"/>
    <w:rsid w:val="009521A0"/>
    <w:rsid w:val="00953CB6"/>
    <w:rsid w:val="0095489C"/>
    <w:rsid w:val="00954D6A"/>
    <w:rsid w:val="00955E96"/>
    <w:rsid w:val="00960D4C"/>
    <w:rsid w:val="009610CB"/>
    <w:rsid w:val="00962A8F"/>
    <w:rsid w:val="009633B2"/>
    <w:rsid w:val="009640AA"/>
    <w:rsid w:val="009653B5"/>
    <w:rsid w:val="00967284"/>
    <w:rsid w:val="00971263"/>
    <w:rsid w:val="00971485"/>
    <w:rsid w:val="00973BB6"/>
    <w:rsid w:val="00973DF7"/>
    <w:rsid w:val="00981051"/>
    <w:rsid w:val="00981B6C"/>
    <w:rsid w:val="009824C0"/>
    <w:rsid w:val="009824CE"/>
    <w:rsid w:val="00984DD3"/>
    <w:rsid w:val="00986218"/>
    <w:rsid w:val="0098670F"/>
    <w:rsid w:val="009873D9"/>
    <w:rsid w:val="00990DFA"/>
    <w:rsid w:val="00991923"/>
    <w:rsid w:val="00993FE4"/>
    <w:rsid w:val="009940BE"/>
    <w:rsid w:val="0099456E"/>
    <w:rsid w:val="009954C4"/>
    <w:rsid w:val="00997329"/>
    <w:rsid w:val="009A3F0D"/>
    <w:rsid w:val="009A409B"/>
    <w:rsid w:val="009A498E"/>
    <w:rsid w:val="009A4F7B"/>
    <w:rsid w:val="009A7685"/>
    <w:rsid w:val="009B137A"/>
    <w:rsid w:val="009B1936"/>
    <w:rsid w:val="009B20F3"/>
    <w:rsid w:val="009B3DE0"/>
    <w:rsid w:val="009B47B2"/>
    <w:rsid w:val="009B484C"/>
    <w:rsid w:val="009B4D18"/>
    <w:rsid w:val="009B6B63"/>
    <w:rsid w:val="009B7033"/>
    <w:rsid w:val="009B7AD4"/>
    <w:rsid w:val="009C133A"/>
    <w:rsid w:val="009C2FEF"/>
    <w:rsid w:val="009C31DE"/>
    <w:rsid w:val="009C6B1A"/>
    <w:rsid w:val="009C6B99"/>
    <w:rsid w:val="009D2646"/>
    <w:rsid w:val="009D447A"/>
    <w:rsid w:val="009D4972"/>
    <w:rsid w:val="009E042C"/>
    <w:rsid w:val="009E12AE"/>
    <w:rsid w:val="009E14C0"/>
    <w:rsid w:val="009E1C3F"/>
    <w:rsid w:val="009E2523"/>
    <w:rsid w:val="009E28C2"/>
    <w:rsid w:val="009E3D60"/>
    <w:rsid w:val="009E5899"/>
    <w:rsid w:val="009E5D76"/>
    <w:rsid w:val="009E66FD"/>
    <w:rsid w:val="009F0E3D"/>
    <w:rsid w:val="009F1499"/>
    <w:rsid w:val="009F2E1E"/>
    <w:rsid w:val="009F33F3"/>
    <w:rsid w:val="009F5025"/>
    <w:rsid w:val="009F505D"/>
    <w:rsid w:val="009F5103"/>
    <w:rsid w:val="009F59B1"/>
    <w:rsid w:val="009F7F45"/>
    <w:rsid w:val="00A00B6C"/>
    <w:rsid w:val="00A0146F"/>
    <w:rsid w:val="00A01A6D"/>
    <w:rsid w:val="00A0321B"/>
    <w:rsid w:val="00A03B0B"/>
    <w:rsid w:val="00A045D3"/>
    <w:rsid w:val="00A04FCE"/>
    <w:rsid w:val="00A067DD"/>
    <w:rsid w:val="00A10F17"/>
    <w:rsid w:val="00A1137E"/>
    <w:rsid w:val="00A1151D"/>
    <w:rsid w:val="00A126CD"/>
    <w:rsid w:val="00A15B47"/>
    <w:rsid w:val="00A15FC9"/>
    <w:rsid w:val="00A16DEA"/>
    <w:rsid w:val="00A16FFD"/>
    <w:rsid w:val="00A2002D"/>
    <w:rsid w:val="00A21A01"/>
    <w:rsid w:val="00A22261"/>
    <w:rsid w:val="00A23E43"/>
    <w:rsid w:val="00A25C94"/>
    <w:rsid w:val="00A305FC"/>
    <w:rsid w:val="00A31657"/>
    <w:rsid w:val="00A361C8"/>
    <w:rsid w:val="00A37D5F"/>
    <w:rsid w:val="00A37E4E"/>
    <w:rsid w:val="00A4123F"/>
    <w:rsid w:val="00A41287"/>
    <w:rsid w:val="00A416E5"/>
    <w:rsid w:val="00A41AEA"/>
    <w:rsid w:val="00A44C53"/>
    <w:rsid w:val="00A46911"/>
    <w:rsid w:val="00A4788F"/>
    <w:rsid w:val="00A502DA"/>
    <w:rsid w:val="00A5050F"/>
    <w:rsid w:val="00A51C35"/>
    <w:rsid w:val="00A52712"/>
    <w:rsid w:val="00A528D1"/>
    <w:rsid w:val="00A535F9"/>
    <w:rsid w:val="00A561F2"/>
    <w:rsid w:val="00A56B29"/>
    <w:rsid w:val="00A571A7"/>
    <w:rsid w:val="00A64AF6"/>
    <w:rsid w:val="00A67997"/>
    <w:rsid w:val="00A753CC"/>
    <w:rsid w:val="00A80ABA"/>
    <w:rsid w:val="00A820FB"/>
    <w:rsid w:val="00A83474"/>
    <w:rsid w:val="00A839E0"/>
    <w:rsid w:val="00A86E6C"/>
    <w:rsid w:val="00A86F07"/>
    <w:rsid w:val="00A87926"/>
    <w:rsid w:val="00A9064D"/>
    <w:rsid w:val="00A9090C"/>
    <w:rsid w:val="00A90B5B"/>
    <w:rsid w:val="00A919C1"/>
    <w:rsid w:val="00A91B67"/>
    <w:rsid w:val="00A91F1B"/>
    <w:rsid w:val="00A96905"/>
    <w:rsid w:val="00A97303"/>
    <w:rsid w:val="00A97B69"/>
    <w:rsid w:val="00AA1830"/>
    <w:rsid w:val="00AA318B"/>
    <w:rsid w:val="00AA37A9"/>
    <w:rsid w:val="00AA463C"/>
    <w:rsid w:val="00AA51D3"/>
    <w:rsid w:val="00AA5739"/>
    <w:rsid w:val="00AA6255"/>
    <w:rsid w:val="00AA7C8E"/>
    <w:rsid w:val="00AB2786"/>
    <w:rsid w:val="00AB38BE"/>
    <w:rsid w:val="00AB5D36"/>
    <w:rsid w:val="00AB72EB"/>
    <w:rsid w:val="00AB76A6"/>
    <w:rsid w:val="00AB78CB"/>
    <w:rsid w:val="00AC5645"/>
    <w:rsid w:val="00AC719C"/>
    <w:rsid w:val="00AC7733"/>
    <w:rsid w:val="00AD035C"/>
    <w:rsid w:val="00AD1B52"/>
    <w:rsid w:val="00AD2D6A"/>
    <w:rsid w:val="00AD3286"/>
    <w:rsid w:val="00AD38D2"/>
    <w:rsid w:val="00AD4B04"/>
    <w:rsid w:val="00AD4EB3"/>
    <w:rsid w:val="00AD5E1C"/>
    <w:rsid w:val="00AD6812"/>
    <w:rsid w:val="00AD7335"/>
    <w:rsid w:val="00AE0D01"/>
    <w:rsid w:val="00AE1A94"/>
    <w:rsid w:val="00AE2F3C"/>
    <w:rsid w:val="00AE3A84"/>
    <w:rsid w:val="00AE5FA5"/>
    <w:rsid w:val="00AF0F9B"/>
    <w:rsid w:val="00AF10E7"/>
    <w:rsid w:val="00AF156C"/>
    <w:rsid w:val="00AF1878"/>
    <w:rsid w:val="00AF23A6"/>
    <w:rsid w:val="00AF42E4"/>
    <w:rsid w:val="00AF4474"/>
    <w:rsid w:val="00AF458F"/>
    <w:rsid w:val="00AF502D"/>
    <w:rsid w:val="00AF6460"/>
    <w:rsid w:val="00AF6776"/>
    <w:rsid w:val="00B02275"/>
    <w:rsid w:val="00B0230F"/>
    <w:rsid w:val="00B030DB"/>
    <w:rsid w:val="00B059C3"/>
    <w:rsid w:val="00B05D5B"/>
    <w:rsid w:val="00B06609"/>
    <w:rsid w:val="00B1014F"/>
    <w:rsid w:val="00B12348"/>
    <w:rsid w:val="00B12EF6"/>
    <w:rsid w:val="00B15E01"/>
    <w:rsid w:val="00B17CBD"/>
    <w:rsid w:val="00B17EDE"/>
    <w:rsid w:val="00B2164E"/>
    <w:rsid w:val="00B226E7"/>
    <w:rsid w:val="00B23184"/>
    <w:rsid w:val="00B257D1"/>
    <w:rsid w:val="00B27011"/>
    <w:rsid w:val="00B2728E"/>
    <w:rsid w:val="00B27838"/>
    <w:rsid w:val="00B27CEC"/>
    <w:rsid w:val="00B3328E"/>
    <w:rsid w:val="00B340ED"/>
    <w:rsid w:val="00B353D4"/>
    <w:rsid w:val="00B35FB3"/>
    <w:rsid w:val="00B36A29"/>
    <w:rsid w:val="00B40571"/>
    <w:rsid w:val="00B406B6"/>
    <w:rsid w:val="00B42E95"/>
    <w:rsid w:val="00B43471"/>
    <w:rsid w:val="00B456B8"/>
    <w:rsid w:val="00B51B69"/>
    <w:rsid w:val="00B532C4"/>
    <w:rsid w:val="00B5421D"/>
    <w:rsid w:val="00B57948"/>
    <w:rsid w:val="00B610E6"/>
    <w:rsid w:val="00B619F8"/>
    <w:rsid w:val="00B61F10"/>
    <w:rsid w:val="00B63418"/>
    <w:rsid w:val="00B64BEB"/>
    <w:rsid w:val="00B7099C"/>
    <w:rsid w:val="00B720FB"/>
    <w:rsid w:val="00B727CB"/>
    <w:rsid w:val="00B746C2"/>
    <w:rsid w:val="00B74F69"/>
    <w:rsid w:val="00B7531E"/>
    <w:rsid w:val="00B7567E"/>
    <w:rsid w:val="00B75DF3"/>
    <w:rsid w:val="00B75E95"/>
    <w:rsid w:val="00B75EEF"/>
    <w:rsid w:val="00B762B8"/>
    <w:rsid w:val="00B76A80"/>
    <w:rsid w:val="00B777B1"/>
    <w:rsid w:val="00B77E49"/>
    <w:rsid w:val="00B80055"/>
    <w:rsid w:val="00B8126C"/>
    <w:rsid w:val="00B81B93"/>
    <w:rsid w:val="00B8362F"/>
    <w:rsid w:val="00B837B1"/>
    <w:rsid w:val="00B841AD"/>
    <w:rsid w:val="00B841D1"/>
    <w:rsid w:val="00B84AC7"/>
    <w:rsid w:val="00B84FDC"/>
    <w:rsid w:val="00B85A7D"/>
    <w:rsid w:val="00B87F18"/>
    <w:rsid w:val="00B87F81"/>
    <w:rsid w:val="00B90906"/>
    <w:rsid w:val="00B909B3"/>
    <w:rsid w:val="00B9177E"/>
    <w:rsid w:val="00B92416"/>
    <w:rsid w:val="00B929D6"/>
    <w:rsid w:val="00B9374D"/>
    <w:rsid w:val="00B95497"/>
    <w:rsid w:val="00B96A90"/>
    <w:rsid w:val="00B96B3B"/>
    <w:rsid w:val="00B9780C"/>
    <w:rsid w:val="00B97CB8"/>
    <w:rsid w:val="00BA124A"/>
    <w:rsid w:val="00BA13C9"/>
    <w:rsid w:val="00BA35C5"/>
    <w:rsid w:val="00BA363F"/>
    <w:rsid w:val="00BA3809"/>
    <w:rsid w:val="00BB009D"/>
    <w:rsid w:val="00BB10D8"/>
    <w:rsid w:val="00BB1BBC"/>
    <w:rsid w:val="00BB4F4D"/>
    <w:rsid w:val="00BB501B"/>
    <w:rsid w:val="00BB5BDE"/>
    <w:rsid w:val="00BB5F27"/>
    <w:rsid w:val="00BB6E82"/>
    <w:rsid w:val="00BB7585"/>
    <w:rsid w:val="00BC0A79"/>
    <w:rsid w:val="00BC1CE7"/>
    <w:rsid w:val="00BC1DC2"/>
    <w:rsid w:val="00BC239B"/>
    <w:rsid w:val="00BD048E"/>
    <w:rsid w:val="00BD2755"/>
    <w:rsid w:val="00BD2874"/>
    <w:rsid w:val="00BD28B5"/>
    <w:rsid w:val="00BD2C5E"/>
    <w:rsid w:val="00BD5F18"/>
    <w:rsid w:val="00BD6631"/>
    <w:rsid w:val="00BD6730"/>
    <w:rsid w:val="00BD77A0"/>
    <w:rsid w:val="00BE0073"/>
    <w:rsid w:val="00BE16B8"/>
    <w:rsid w:val="00BE1736"/>
    <w:rsid w:val="00BE23C5"/>
    <w:rsid w:val="00BE280E"/>
    <w:rsid w:val="00BE3252"/>
    <w:rsid w:val="00BE3BF6"/>
    <w:rsid w:val="00BE473C"/>
    <w:rsid w:val="00BE56AE"/>
    <w:rsid w:val="00BE5EA1"/>
    <w:rsid w:val="00BE66D1"/>
    <w:rsid w:val="00BF0A04"/>
    <w:rsid w:val="00BF1A9D"/>
    <w:rsid w:val="00BF2DA7"/>
    <w:rsid w:val="00BF43EF"/>
    <w:rsid w:val="00BF4795"/>
    <w:rsid w:val="00BF63E0"/>
    <w:rsid w:val="00BF79DB"/>
    <w:rsid w:val="00C0134C"/>
    <w:rsid w:val="00C0745B"/>
    <w:rsid w:val="00C074E0"/>
    <w:rsid w:val="00C075EB"/>
    <w:rsid w:val="00C11D8B"/>
    <w:rsid w:val="00C1229D"/>
    <w:rsid w:val="00C12F5C"/>
    <w:rsid w:val="00C13A41"/>
    <w:rsid w:val="00C13C6A"/>
    <w:rsid w:val="00C16744"/>
    <w:rsid w:val="00C1694C"/>
    <w:rsid w:val="00C173CA"/>
    <w:rsid w:val="00C2196C"/>
    <w:rsid w:val="00C228DD"/>
    <w:rsid w:val="00C25CEE"/>
    <w:rsid w:val="00C26C96"/>
    <w:rsid w:val="00C274C4"/>
    <w:rsid w:val="00C3091F"/>
    <w:rsid w:val="00C36500"/>
    <w:rsid w:val="00C36809"/>
    <w:rsid w:val="00C368E1"/>
    <w:rsid w:val="00C36C48"/>
    <w:rsid w:val="00C415C2"/>
    <w:rsid w:val="00C43F97"/>
    <w:rsid w:val="00C459E2"/>
    <w:rsid w:val="00C45E51"/>
    <w:rsid w:val="00C46269"/>
    <w:rsid w:val="00C4775D"/>
    <w:rsid w:val="00C47772"/>
    <w:rsid w:val="00C47FBB"/>
    <w:rsid w:val="00C50CEE"/>
    <w:rsid w:val="00C52068"/>
    <w:rsid w:val="00C52C25"/>
    <w:rsid w:val="00C53CFD"/>
    <w:rsid w:val="00C542CE"/>
    <w:rsid w:val="00C60119"/>
    <w:rsid w:val="00C609E2"/>
    <w:rsid w:val="00C6258A"/>
    <w:rsid w:val="00C63FAE"/>
    <w:rsid w:val="00C67C35"/>
    <w:rsid w:val="00C71E6B"/>
    <w:rsid w:val="00C73A42"/>
    <w:rsid w:val="00C74A97"/>
    <w:rsid w:val="00C74F87"/>
    <w:rsid w:val="00C76582"/>
    <w:rsid w:val="00C773AA"/>
    <w:rsid w:val="00C774F7"/>
    <w:rsid w:val="00C7752E"/>
    <w:rsid w:val="00C81BC2"/>
    <w:rsid w:val="00C81CF9"/>
    <w:rsid w:val="00C81E89"/>
    <w:rsid w:val="00C848C3"/>
    <w:rsid w:val="00C87784"/>
    <w:rsid w:val="00C902E2"/>
    <w:rsid w:val="00C927D6"/>
    <w:rsid w:val="00C94158"/>
    <w:rsid w:val="00C94D47"/>
    <w:rsid w:val="00C966E9"/>
    <w:rsid w:val="00C967F7"/>
    <w:rsid w:val="00C9742E"/>
    <w:rsid w:val="00CA0B78"/>
    <w:rsid w:val="00CA247E"/>
    <w:rsid w:val="00CA35FC"/>
    <w:rsid w:val="00CA61AC"/>
    <w:rsid w:val="00CA6930"/>
    <w:rsid w:val="00CA71C0"/>
    <w:rsid w:val="00CA7343"/>
    <w:rsid w:val="00CA7C95"/>
    <w:rsid w:val="00CB02E5"/>
    <w:rsid w:val="00CB073E"/>
    <w:rsid w:val="00CB11DA"/>
    <w:rsid w:val="00CB22E2"/>
    <w:rsid w:val="00CB3C54"/>
    <w:rsid w:val="00CC0365"/>
    <w:rsid w:val="00CC17DD"/>
    <w:rsid w:val="00CC3DE9"/>
    <w:rsid w:val="00CC7869"/>
    <w:rsid w:val="00CD02A2"/>
    <w:rsid w:val="00CD0701"/>
    <w:rsid w:val="00CD0C19"/>
    <w:rsid w:val="00CD0E5B"/>
    <w:rsid w:val="00CD34BC"/>
    <w:rsid w:val="00CD54AB"/>
    <w:rsid w:val="00CD63CF"/>
    <w:rsid w:val="00CD7BF8"/>
    <w:rsid w:val="00CE07D8"/>
    <w:rsid w:val="00CE1D42"/>
    <w:rsid w:val="00CE1DA7"/>
    <w:rsid w:val="00CE400D"/>
    <w:rsid w:val="00CE64F0"/>
    <w:rsid w:val="00CE7692"/>
    <w:rsid w:val="00CF0612"/>
    <w:rsid w:val="00CF0BD2"/>
    <w:rsid w:val="00CF21B1"/>
    <w:rsid w:val="00CF26E3"/>
    <w:rsid w:val="00CF3471"/>
    <w:rsid w:val="00CF3FE5"/>
    <w:rsid w:val="00CF4928"/>
    <w:rsid w:val="00CF7705"/>
    <w:rsid w:val="00D003BD"/>
    <w:rsid w:val="00D03A83"/>
    <w:rsid w:val="00D04256"/>
    <w:rsid w:val="00D059AB"/>
    <w:rsid w:val="00D0716A"/>
    <w:rsid w:val="00D112CE"/>
    <w:rsid w:val="00D117D5"/>
    <w:rsid w:val="00D127BA"/>
    <w:rsid w:val="00D1348E"/>
    <w:rsid w:val="00D143EA"/>
    <w:rsid w:val="00D1529D"/>
    <w:rsid w:val="00D1565B"/>
    <w:rsid w:val="00D158D5"/>
    <w:rsid w:val="00D15E88"/>
    <w:rsid w:val="00D15F29"/>
    <w:rsid w:val="00D237C5"/>
    <w:rsid w:val="00D23F7A"/>
    <w:rsid w:val="00D242A3"/>
    <w:rsid w:val="00D24618"/>
    <w:rsid w:val="00D26438"/>
    <w:rsid w:val="00D365FB"/>
    <w:rsid w:val="00D36CAD"/>
    <w:rsid w:val="00D40531"/>
    <w:rsid w:val="00D4083C"/>
    <w:rsid w:val="00D4162E"/>
    <w:rsid w:val="00D41F06"/>
    <w:rsid w:val="00D431CD"/>
    <w:rsid w:val="00D434BE"/>
    <w:rsid w:val="00D43E15"/>
    <w:rsid w:val="00D50B46"/>
    <w:rsid w:val="00D52CC5"/>
    <w:rsid w:val="00D52DFB"/>
    <w:rsid w:val="00D55696"/>
    <w:rsid w:val="00D55FF7"/>
    <w:rsid w:val="00D560F8"/>
    <w:rsid w:val="00D576A2"/>
    <w:rsid w:val="00D57D0F"/>
    <w:rsid w:val="00D6407E"/>
    <w:rsid w:val="00D64AE4"/>
    <w:rsid w:val="00D667E7"/>
    <w:rsid w:val="00D70556"/>
    <w:rsid w:val="00D72AED"/>
    <w:rsid w:val="00D72BBC"/>
    <w:rsid w:val="00D73AE0"/>
    <w:rsid w:val="00D76DEE"/>
    <w:rsid w:val="00D800CF"/>
    <w:rsid w:val="00D80992"/>
    <w:rsid w:val="00D81246"/>
    <w:rsid w:val="00D8147B"/>
    <w:rsid w:val="00D816C4"/>
    <w:rsid w:val="00D83A79"/>
    <w:rsid w:val="00D8502F"/>
    <w:rsid w:val="00D85A70"/>
    <w:rsid w:val="00D865AE"/>
    <w:rsid w:val="00D867EF"/>
    <w:rsid w:val="00D86858"/>
    <w:rsid w:val="00D8720E"/>
    <w:rsid w:val="00D90CBE"/>
    <w:rsid w:val="00D91047"/>
    <w:rsid w:val="00D92B76"/>
    <w:rsid w:val="00D946D0"/>
    <w:rsid w:val="00D96F9D"/>
    <w:rsid w:val="00D97AA9"/>
    <w:rsid w:val="00DA1966"/>
    <w:rsid w:val="00DA202B"/>
    <w:rsid w:val="00DA2FF4"/>
    <w:rsid w:val="00DA389C"/>
    <w:rsid w:val="00DA3BBE"/>
    <w:rsid w:val="00DA42B0"/>
    <w:rsid w:val="00DA4C73"/>
    <w:rsid w:val="00DA50CE"/>
    <w:rsid w:val="00DA6764"/>
    <w:rsid w:val="00DA7035"/>
    <w:rsid w:val="00DB028D"/>
    <w:rsid w:val="00DB0B4F"/>
    <w:rsid w:val="00DB2261"/>
    <w:rsid w:val="00DB3EA2"/>
    <w:rsid w:val="00DB5983"/>
    <w:rsid w:val="00DB7616"/>
    <w:rsid w:val="00DB78E5"/>
    <w:rsid w:val="00DB7FD5"/>
    <w:rsid w:val="00DC0C6D"/>
    <w:rsid w:val="00DC1385"/>
    <w:rsid w:val="00DC1CE6"/>
    <w:rsid w:val="00DC1E43"/>
    <w:rsid w:val="00DC27C6"/>
    <w:rsid w:val="00DC2D19"/>
    <w:rsid w:val="00DC3BA0"/>
    <w:rsid w:val="00DC4F4A"/>
    <w:rsid w:val="00DC621F"/>
    <w:rsid w:val="00DC70DA"/>
    <w:rsid w:val="00DD0D33"/>
    <w:rsid w:val="00DD38CF"/>
    <w:rsid w:val="00DD3B2A"/>
    <w:rsid w:val="00DD3F44"/>
    <w:rsid w:val="00DD48A9"/>
    <w:rsid w:val="00DD5B5C"/>
    <w:rsid w:val="00DD6524"/>
    <w:rsid w:val="00DD6BF0"/>
    <w:rsid w:val="00DD7633"/>
    <w:rsid w:val="00DE0EAD"/>
    <w:rsid w:val="00DE1766"/>
    <w:rsid w:val="00DE1820"/>
    <w:rsid w:val="00DE34A8"/>
    <w:rsid w:val="00DE51FC"/>
    <w:rsid w:val="00DE6076"/>
    <w:rsid w:val="00DF3DFF"/>
    <w:rsid w:val="00DF4457"/>
    <w:rsid w:val="00DF4EFE"/>
    <w:rsid w:val="00DF67A7"/>
    <w:rsid w:val="00DF6AB1"/>
    <w:rsid w:val="00E0012C"/>
    <w:rsid w:val="00E02155"/>
    <w:rsid w:val="00E0275A"/>
    <w:rsid w:val="00E0401F"/>
    <w:rsid w:val="00E0510E"/>
    <w:rsid w:val="00E0537F"/>
    <w:rsid w:val="00E05426"/>
    <w:rsid w:val="00E05644"/>
    <w:rsid w:val="00E06D55"/>
    <w:rsid w:val="00E06E94"/>
    <w:rsid w:val="00E07DC1"/>
    <w:rsid w:val="00E10256"/>
    <w:rsid w:val="00E10733"/>
    <w:rsid w:val="00E11533"/>
    <w:rsid w:val="00E12A11"/>
    <w:rsid w:val="00E1306A"/>
    <w:rsid w:val="00E132BC"/>
    <w:rsid w:val="00E13795"/>
    <w:rsid w:val="00E159C2"/>
    <w:rsid w:val="00E168E8"/>
    <w:rsid w:val="00E21057"/>
    <w:rsid w:val="00E21581"/>
    <w:rsid w:val="00E21868"/>
    <w:rsid w:val="00E21B4F"/>
    <w:rsid w:val="00E224E6"/>
    <w:rsid w:val="00E245DF"/>
    <w:rsid w:val="00E24A7C"/>
    <w:rsid w:val="00E24DC0"/>
    <w:rsid w:val="00E25C7C"/>
    <w:rsid w:val="00E264E5"/>
    <w:rsid w:val="00E3147E"/>
    <w:rsid w:val="00E3350A"/>
    <w:rsid w:val="00E335E8"/>
    <w:rsid w:val="00E33629"/>
    <w:rsid w:val="00E339C9"/>
    <w:rsid w:val="00E33F7C"/>
    <w:rsid w:val="00E37284"/>
    <w:rsid w:val="00E40325"/>
    <w:rsid w:val="00E413EE"/>
    <w:rsid w:val="00E42628"/>
    <w:rsid w:val="00E4308A"/>
    <w:rsid w:val="00E430AF"/>
    <w:rsid w:val="00E47B56"/>
    <w:rsid w:val="00E47C24"/>
    <w:rsid w:val="00E508FA"/>
    <w:rsid w:val="00E52357"/>
    <w:rsid w:val="00E53B66"/>
    <w:rsid w:val="00E53E72"/>
    <w:rsid w:val="00E54FDB"/>
    <w:rsid w:val="00E56ED9"/>
    <w:rsid w:val="00E62643"/>
    <w:rsid w:val="00E626DA"/>
    <w:rsid w:val="00E63AE6"/>
    <w:rsid w:val="00E67072"/>
    <w:rsid w:val="00E70AB2"/>
    <w:rsid w:val="00E7196C"/>
    <w:rsid w:val="00E73C09"/>
    <w:rsid w:val="00E74725"/>
    <w:rsid w:val="00E757A6"/>
    <w:rsid w:val="00E764DD"/>
    <w:rsid w:val="00E8211C"/>
    <w:rsid w:val="00E83AF6"/>
    <w:rsid w:val="00E849DE"/>
    <w:rsid w:val="00E910F3"/>
    <w:rsid w:val="00E91836"/>
    <w:rsid w:val="00E9202C"/>
    <w:rsid w:val="00E9281C"/>
    <w:rsid w:val="00E95E3A"/>
    <w:rsid w:val="00E96662"/>
    <w:rsid w:val="00EA0962"/>
    <w:rsid w:val="00EA0C3F"/>
    <w:rsid w:val="00EA1598"/>
    <w:rsid w:val="00EA19FA"/>
    <w:rsid w:val="00EA315F"/>
    <w:rsid w:val="00EA3F52"/>
    <w:rsid w:val="00EA3FD3"/>
    <w:rsid w:val="00EA6F69"/>
    <w:rsid w:val="00EA72ED"/>
    <w:rsid w:val="00EB05C0"/>
    <w:rsid w:val="00EB4191"/>
    <w:rsid w:val="00EB451C"/>
    <w:rsid w:val="00EB699E"/>
    <w:rsid w:val="00EB712B"/>
    <w:rsid w:val="00EB723F"/>
    <w:rsid w:val="00EC0D85"/>
    <w:rsid w:val="00EC28BB"/>
    <w:rsid w:val="00EC334C"/>
    <w:rsid w:val="00EC39A1"/>
    <w:rsid w:val="00EC44DE"/>
    <w:rsid w:val="00EC4561"/>
    <w:rsid w:val="00EC4E0B"/>
    <w:rsid w:val="00EC5E1C"/>
    <w:rsid w:val="00EC7E1D"/>
    <w:rsid w:val="00ED02A7"/>
    <w:rsid w:val="00ED02D2"/>
    <w:rsid w:val="00ED16E4"/>
    <w:rsid w:val="00ED2924"/>
    <w:rsid w:val="00ED5032"/>
    <w:rsid w:val="00ED55FA"/>
    <w:rsid w:val="00ED5B52"/>
    <w:rsid w:val="00ED7D4C"/>
    <w:rsid w:val="00EE0F3D"/>
    <w:rsid w:val="00EE155E"/>
    <w:rsid w:val="00EE399F"/>
    <w:rsid w:val="00EE43A8"/>
    <w:rsid w:val="00EE4B8C"/>
    <w:rsid w:val="00EE4F3C"/>
    <w:rsid w:val="00EE6006"/>
    <w:rsid w:val="00EF00E4"/>
    <w:rsid w:val="00EF01C2"/>
    <w:rsid w:val="00EF0350"/>
    <w:rsid w:val="00EF242F"/>
    <w:rsid w:val="00EF2D1A"/>
    <w:rsid w:val="00EF33C6"/>
    <w:rsid w:val="00EF5D63"/>
    <w:rsid w:val="00EF72FC"/>
    <w:rsid w:val="00F0113F"/>
    <w:rsid w:val="00F01B6A"/>
    <w:rsid w:val="00F025BA"/>
    <w:rsid w:val="00F0300C"/>
    <w:rsid w:val="00F03611"/>
    <w:rsid w:val="00F04323"/>
    <w:rsid w:val="00F05FDA"/>
    <w:rsid w:val="00F10BAA"/>
    <w:rsid w:val="00F11FA6"/>
    <w:rsid w:val="00F12251"/>
    <w:rsid w:val="00F12404"/>
    <w:rsid w:val="00F1346B"/>
    <w:rsid w:val="00F13D0C"/>
    <w:rsid w:val="00F140FA"/>
    <w:rsid w:val="00F15715"/>
    <w:rsid w:val="00F15C5A"/>
    <w:rsid w:val="00F16D1D"/>
    <w:rsid w:val="00F1714C"/>
    <w:rsid w:val="00F17887"/>
    <w:rsid w:val="00F17907"/>
    <w:rsid w:val="00F20A51"/>
    <w:rsid w:val="00F20FD5"/>
    <w:rsid w:val="00F23656"/>
    <w:rsid w:val="00F23CC4"/>
    <w:rsid w:val="00F23D17"/>
    <w:rsid w:val="00F24969"/>
    <w:rsid w:val="00F24E19"/>
    <w:rsid w:val="00F26BA7"/>
    <w:rsid w:val="00F33781"/>
    <w:rsid w:val="00F33C82"/>
    <w:rsid w:val="00F371BA"/>
    <w:rsid w:val="00F4022A"/>
    <w:rsid w:val="00F4313C"/>
    <w:rsid w:val="00F45574"/>
    <w:rsid w:val="00F4717B"/>
    <w:rsid w:val="00F504C6"/>
    <w:rsid w:val="00F51819"/>
    <w:rsid w:val="00F5186E"/>
    <w:rsid w:val="00F51A36"/>
    <w:rsid w:val="00F51B32"/>
    <w:rsid w:val="00F51CD5"/>
    <w:rsid w:val="00F5375F"/>
    <w:rsid w:val="00F545E0"/>
    <w:rsid w:val="00F575F3"/>
    <w:rsid w:val="00F57C77"/>
    <w:rsid w:val="00F621B0"/>
    <w:rsid w:val="00F62C6A"/>
    <w:rsid w:val="00F630C7"/>
    <w:rsid w:val="00F63DB7"/>
    <w:rsid w:val="00F66258"/>
    <w:rsid w:val="00F665D7"/>
    <w:rsid w:val="00F6661D"/>
    <w:rsid w:val="00F67558"/>
    <w:rsid w:val="00F717F9"/>
    <w:rsid w:val="00F77D95"/>
    <w:rsid w:val="00F820CC"/>
    <w:rsid w:val="00F83072"/>
    <w:rsid w:val="00F832EF"/>
    <w:rsid w:val="00F8378C"/>
    <w:rsid w:val="00F8448E"/>
    <w:rsid w:val="00F84558"/>
    <w:rsid w:val="00F84CBB"/>
    <w:rsid w:val="00F85067"/>
    <w:rsid w:val="00F86F61"/>
    <w:rsid w:val="00F87EE7"/>
    <w:rsid w:val="00F9121E"/>
    <w:rsid w:val="00F94D74"/>
    <w:rsid w:val="00FA2A5B"/>
    <w:rsid w:val="00FA3AF7"/>
    <w:rsid w:val="00FA41A6"/>
    <w:rsid w:val="00FA732A"/>
    <w:rsid w:val="00FB2216"/>
    <w:rsid w:val="00FB2B26"/>
    <w:rsid w:val="00FC1AA3"/>
    <w:rsid w:val="00FC3E4C"/>
    <w:rsid w:val="00FC5336"/>
    <w:rsid w:val="00FC67F4"/>
    <w:rsid w:val="00FD037E"/>
    <w:rsid w:val="00FD2D93"/>
    <w:rsid w:val="00FD5278"/>
    <w:rsid w:val="00FE588A"/>
    <w:rsid w:val="00FE59DB"/>
    <w:rsid w:val="00FF02DA"/>
    <w:rsid w:val="00FF0528"/>
    <w:rsid w:val="00FF0F71"/>
    <w:rsid w:val="00FF1352"/>
    <w:rsid w:val="00FF1921"/>
    <w:rsid w:val="00FF29F4"/>
    <w:rsid w:val="00FF424E"/>
    <w:rsid w:val="00FF4AC0"/>
    <w:rsid w:val="00FF56F1"/>
    <w:rsid w:val="00FF5B4E"/>
    <w:rsid w:val="00FF6930"/>
    <w:rsid w:val="00FF6A3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44557AA-CEE8-4402-A82F-D1B27E6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4"/>
    <w:pPr>
      <w:spacing w:line="240" w:lineRule="atLeast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D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D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DF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75DF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FC1AA3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a3">
    <w:name w:val="Стиль"/>
    <w:rsid w:val="00C0745B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978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365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65AC"/>
  </w:style>
  <w:style w:type="paragraph" w:styleId="a9">
    <w:name w:val="header"/>
    <w:basedOn w:val="a"/>
    <w:link w:val="aa"/>
    <w:uiPriority w:val="99"/>
    <w:rsid w:val="0077221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A3A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3A75"/>
  </w:style>
  <w:style w:type="paragraph" w:customStyle="1" w:styleId="ac">
    <w:name w:val="Знак Знак Знак Знак Знак Знак Знак"/>
    <w:basedOn w:val="a"/>
    <w:rsid w:val="00DF4EFE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5C166A"/>
    <w:rPr>
      <w:color w:val="0563C1"/>
      <w:u w:val="single"/>
    </w:rPr>
  </w:style>
  <w:style w:type="character" w:styleId="ae">
    <w:name w:val="FollowedHyperlink"/>
    <w:uiPriority w:val="99"/>
    <w:unhideWhenUsed/>
    <w:rsid w:val="005C166A"/>
    <w:rPr>
      <w:color w:val="954F72"/>
      <w:u w:val="single"/>
    </w:rPr>
  </w:style>
  <w:style w:type="paragraph" w:styleId="af">
    <w:name w:val="Body Text"/>
    <w:basedOn w:val="a"/>
    <w:link w:val="af0"/>
    <w:rsid w:val="00276E1F"/>
    <w:pPr>
      <w:spacing w:after="120"/>
    </w:pPr>
  </w:style>
  <w:style w:type="character" w:customStyle="1" w:styleId="af0">
    <w:name w:val="Основной текст Знак"/>
    <w:link w:val="af"/>
    <w:rsid w:val="00276E1F"/>
    <w:rPr>
      <w:sz w:val="24"/>
      <w:szCs w:val="24"/>
    </w:rPr>
  </w:style>
  <w:style w:type="table" w:customStyle="1" w:styleId="TableStyle0">
    <w:name w:val="TableStyle0"/>
    <w:rsid w:val="007736A7"/>
    <w:pPr>
      <w:spacing w:line="240" w:lineRule="atLeast"/>
      <w:ind w:firstLine="709"/>
      <w:jc w:val="both"/>
    </w:pPr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0">
    <w:name w:val="1CStyle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6"/>
      <w:szCs w:val="22"/>
    </w:rPr>
  </w:style>
  <w:style w:type="paragraph" w:customStyle="1" w:styleId="1CStyle6">
    <w:name w:val="1CStyle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">
    <w:name w:val="1CStyle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">
    <w:name w:val="1CStyle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4">
    <w:name w:val="1CStyle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5">
    <w:name w:val="1CStyle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2">
    <w:name w:val="1CStyle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2">
    <w:name w:val="1CStyle3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6">
    <w:name w:val="1CStyle2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4">
    <w:name w:val="1CStyle4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16">
    <w:name w:val="1CStyle1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3">
    <w:name w:val="1CStyle1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7">
    <w:name w:val="1CStyle1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4">
    <w:name w:val="1CStyle1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5">
    <w:name w:val="1CStyle1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2">
    <w:name w:val="1CStyle1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4">
    <w:name w:val="1CStyle2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1">
    <w:name w:val="1CStyle2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8">
    <w:name w:val="1CStyle8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24"/>
      <w:szCs w:val="22"/>
    </w:rPr>
  </w:style>
  <w:style w:type="paragraph" w:customStyle="1" w:styleId="1CStyle9">
    <w:name w:val="1CStyle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3">
    <w:name w:val="1CStyle2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8">
    <w:name w:val="1CStyle1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0">
    <w:name w:val="1CStyle1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Cs w:val="22"/>
    </w:rPr>
  </w:style>
  <w:style w:type="paragraph" w:customStyle="1" w:styleId="1CStyle20">
    <w:name w:val="1CStyle2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1">
    <w:name w:val="1CStyle1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5">
    <w:name w:val="1CStyle2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2">
    <w:name w:val="1CStyle2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9">
    <w:name w:val="1CStyle1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42">
    <w:name w:val="1CStyle4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1">
    <w:name w:val="1CStyle4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6">
    <w:name w:val="1CStyle3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3">
    <w:name w:val="1CStyle4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6">
    <w:name w:val="1CStyle4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5">
    <w:name w:val="1CStyle4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0">
    <w:name w:val="1CStyle5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8">
    <w:name w:val="1CStyle3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9">
    <w:name w:val="1CStyle4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7">
    <w:name w:val="1CStyle3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7">
    <w:name w:val="1CStyle4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8">
    <w:name w:val="1CStyle4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1">
    <w:name w:val="1CStyle5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9">
    <w:name w:val="1CStyle3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9">
    <w:name w:val="1CStyle2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3">
    <w:name w:val="1CStyle3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1">
    <w:name w:val="1CStyle3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0">
    <w:name w:val="1CStyle3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5">
    <w:name w:val="1CStyle3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4">
    <w:name w:val="1CStyle3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7">
    <w:name w:val="1CStyle27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52">
    <w:name w:val="1CStyle5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0">
    <w:name w:val="1CStyle4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3">
    <w:name w:val="1CStyle53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28">
    <w:name w:val="1CStyle28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 w:val="18"/>
      <w:szCs w:val="22"/>
    </w:rPr>
  </w:style>
  <w:style w:type="paragraph" w:customStyle="1" w:styleId="1CStyle54">
    <w:name w:val="1CStyle54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Cs w:val="22"/>
    </w:rPr>
  </w:style>
  <w:style w:type="character" w:customStyle="1" w:styleId="a7">
    <w:name w:val="Нижний колонтитул Знак"/>
    <w:link w:val="a6"/>
    <w:uiPriority w:val="99"/>
    <w:rsid w:val="000A5DD7"/>
    <w:rPr>
      <w:sz w:val="24"/>
      <w:szCs w:val="24"/>
    </w:rPr>
  </w:style>
  <w:style w:type="paragraph" w:customStyle="1" w:styleId="Default">
    <w:name w:val="Default"/>
    <w:rsid w:val="0052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Должность1"/>
    <w:basedOn w:val="a"/>
    <w:rsid w:val="00C4626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5F73B3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105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BE66D1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E66D1"/>
  </w:style>
  <w:style w:type="character" w:styleId="af3">
    <w:name w:val="footnote reference"/>
    <w:semiHidden/>
    <w:unhideWhenUsed/>
    <w:rsid w:val="00BE6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B4219-4165-4571-B597-BA7B023A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6463</TotalTime>
  <Pages>1</Pages>
  <Words>1772</Words>
  <Characters>10102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CompanyName</Company>
  <LinksUpToDate>false</LinksUpToDate>
  <CharactersWithSpaces>11851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consultantplus://offline/ref=8AE68DDCBD6AA6A971ECF861CFA345FD2E4C33ACFFF64064A9C2A18720bBr4L</vt:lpwstr>
      </vt:variant>
      <vt:variant>
        <vt:lpwstr/>
      </vt:variant>
      <vt:variant>
        <vt:i4>4850783</vt:i4>
      </vt:variant>
      <vt:variant>
        <vt:i4>0</vt:i4>
      </vt:variant>
      <vt:variant>
        <vt:i4>0</vt:i4>
      </vt:variant>
      <vt:variant>
        <vt:i4>5</vt:i4>
      </vt:variant>
      <vt:variant>
        <vt:lpwstr>\\Zrserver\КСП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cp:lastModifiedBy>Артеева Инна Матиевна</cp:lastModifiedBy>
  <cp:revision>100</cp:revision>
  <cp:lastPrinted>2020-12-26T06:28:00Z</cp:lastPrinted>
  <dcterms:created xsi:type="dcterms:W3CDTF">2016-12-19T06:46:00Z</dcterms:created>
  <dcterms:modified xsi:type="dcterms:W3CDTF">2020-12-26T06:28:00Z</dcterms:modified>
</cp:coreProperties>
</file>